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44378" w14:textId="77777777" w:rsidR="001C746C" w:rsidRDefault="001C746C">
      <w:pPr>
        <w:pStyle w:val="Kopfzeile"/>
        <w:tabs>
          <w:tab w:val="clear" w:pos="4536"/>
          <w:tab w:val="clear" w:pos="9072"/>
        </w:tabs>
      </w:pPr>
    </w:p>
    <w:p w14:paraId="7CBD1E58" w14:textId="311946FD" w:rsidR="001C746C" w:rsidRDefault="00132869">
      <w:pPr>
        <w:rPr>
          <w:lang w:val="fr-FR"/>
        </w:rPr>
      </w:pPr>
      <w:r>
        <w:rPr>
          <w:lang w:val="fr-FR"/>
        </w:rPr>
        <w:t xml:space="preserve">Partschins/Parcines, den/il </w:t>
      </w:r>
      <w:r>
        <w:rPr>
          <w:lang w:val="fr-FR"/>
        </w:rPr>
        <w:fldChar w:fldCharType="begin"/>
      </w:r>
      <w:r>
        <w:rPr>
          <w:lang w:val="fr-FR"/>
        </w:rPr>
        <w:instrText xml:space="preserve"> TIME \@ "dd.MM.yyyy" </w:instrText>
      </w:r>
      <w:r>
        <w:rPr>
          <w:lang w:val="fr-FR"/>
        </w:rPr>
        <w:fldChar w:fldCharType="separate"/>
      </w:r>
      <w:r w:rsidR="0061601D">
        <w:rPr>
          <w:noProof/>
          <w:lang w:val="fr-FR"/>
        </w:rPr>
        <w:t>10.08.2022</w:t>
      </w:r>
      <w:r>
        <w:rPr>
          <w:lang w:val="fr-FR"/>
        </w:rPr>
        <w:fldChar w:fldCharType="end"/>
      </w:r>
    </w:p>
    <w:p w14:paraId="7E42084E" w14:textId="77777777" w:rsidR="001C746C" w:rsidRDefault="001C746C">
      <w:pPr>
        <w:rPr>
          <w:lang w:val="fr-FR"/>
        </w:rPr>
      </w:pPr>
    </w:p>
    <w:p w14:paraId="46459FBB" w14:textId="77777777" w:rsidR="001C746C" w:rsidRDefault="001C746C">
      <w:pPr>
        <w:pStyle w:val="Kopfzeile"/>
        <w:tabs>
          <w:tab w:val="clear" w:pos="4536"/>
          <w:tab w:val="clear" w:pos="9072"/>
        </w:tabs>
        <w:rPr>
          <w:lang w:val="fr-FR"/>
        </w:rPr>
      </w:pPr>
    </w:p>
    <w:tbl>
      <w:tblPr>
        <w:tblW w:w="930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909"/>
      </w:tblGrid>
      <w:tr w:rsidR="001C746C" w:rsidRPr="00D72346" w14:paraId="715783CD" w14:textId="77777777" w:rsidTr="00D72346">
        <w:trPr>
          <w:jc w:val="center"/>
        </w:trPr>
        <w:tc>
          <w:tcPr>
            <w:tcW w:w="4395" w:type="dxa"/>
          </w:tcPr>
          <w:p w14:paraId="780DAB76" w14:textId="673CE5EC" w:rsidR="001C746C" w:rsidRPr="00D72346" w:rsidRDefault="00F3071A" w:rsidP="00D72346">
            <w:pPr>
              <w:ind w:right="1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ANORDNUNG </w:t>
            </w:r>
            <w:r w:rsidR="00132869" w:rsidRPr="00D72346">
              <w:rPr>
                <w:b/>
                <w:sz w:val="24"/>
              </w:rPr>
              <w:t>NR.</w:t>
            </w:r>
            <w:r w:rsidR="0061601D">
              <w:rPr>
                <w:b/>
                <w:sz w:val="24"/>
              </w:rPr>
              <w:t xml:space="preserve"> 45/2022</w:t>
            </w:r>
          </w:p>
        </w:tc>
        <w:tc>
          <w:tcPr>
            <w:tcW w:w="4909" w:type="dxa"/>
            <w:tcBorders>
              <w:left w:val="nil"/>
            </w:tcBorders>
          </w:tcPr>
          <w:p w14:paraId="3F77C89A" w14:textId="17D17B3B" w:rsidR="001C746C" w:rsidRPr="00D72346" w:rsidRDefault="00132869" w:rsidP="00D72346">
            <w:pPr>
              <w:ind w:right="170"/>
              <w:jc w:val="center"/>
              <w:rPr>
                <w:b/>
                <w:sz w:val="24"/>
              </w:rPr>
            </w:pPr>
            <w:r w:rsidRPr="00D72346">
              <w:rPr>
                <w:b/>
                <w:sz w:val="24"/>
              </w:rPr>
              <w:t>ORDINANZA N.</w:t>
            </w:r>
            <w:r w:rsidR="0061601D">
              <w:rPr>
                <w:b/>
                <w:sz w:val="24"/>
              </w:rPr>
              <w:t xml:space="preserve"> 45/2022</w:t>
            </w:r>
          </w:p>
        </w:tc>
      </w:tr>
    </w:tbl>
    <w:p w14:paraId="456830BB" w14:textId="77777777" w:rsidR="001C746C" w:rsidRDefault="001C746C" w:rsidP="00D72346"/>
    <w:p w14:paraId="49224715" w14:textId="77777777" w:rsidR="001C746C" w:rsidRDefault="001C746C" w:rsidP="00D72346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1C746C" w:rsidRPr="0061601D" w14:paraId="1BC922F3" w14:textId="77777777">
        <w:tc>
          <w:tcPr>
            <w:tcW w:w="4605" w:type="dxa"/>
          </w:tcPr>
          <w:p w14:paraId="430DBF9A" w14:textId="77777777" w:rsidR="001C746C" w:rsidRDefault="00D72346" w:rsidP="00D72346">
            <w:pPr>
              <w:ind w:right="1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über die Regelung der Betriebszeiten für lärmerzeugende Maschinen </w:t>
            </w:r>
            <w:r w:rsidRPr="00963EAB">
              <w:rPr>
                <w:b/>
                <w:sz w:val="24"/>
              </w:rPr>
              <w:t>im Zuge von Bauarbeiten</w:t>
            </w:r>
          </w:p>
        </w:tc>
        <w:tc>
          <w:tcPr>
            <w:tcW w:w="4605" w:type="dxa"/>
          </w:tcPr>
          <w:p w14:paraId="017C6206" w14:textId="6F77BA55" w:rsidR="001C746C" w:rsidRDefault="00EB3C30" w:rsidP="00720145">
            <w:pPr>
              <w:jc w:val="center"/>
              <w:rPr>
                <w:b/>
                <w:sz w:val="24"/>
                <w:lang w:val="it-IT"/>
              </w:rPr>
            </w:pPr>
            <w:r>
              <w:rPr>
                <w:b/>
                <w:sz w:val="24"/>
                <w:lang w:val="it-IT"/>
              </w:rPr>
              <w:t>r</w:t>
            </w:r>
            <w:r w:rsidR="00D72346">
              <w:rPr>
                <w:b/>
                <w:sz w:val="24"/>
                <w:lang w:val="it-IT"/>
              </w:rPr>
              <w:t xml:space="preserve">iguarda il regolamento degli orari per macchinari rumorosi </w:t>
            </w:r>
            <w:r w:rsidR="00B02132" w:rsidRPr="00963EAB">
              <w:rPr>
                <w:b/>
                <w:sz w:val="24"/>
                <w:lang w:val="it-IT"/>
              </w:rPr>
              <w:t>nel corso</w:t>
            </w:r>
            <w:r w:rsidR="00163206" w:rsidRPr="00963EAB">
              <w:rPr>
                <w:b/>
                <w:sz w:val="24"/>
                <w:lang w:val="it-IT"/>
              </w:rPr>
              <w:t xml:space="preserve"> di</w:t>
            </w:r>
            <w:r w:rsidRPr="00963EAB">
              <w:rPr>
                <w:b/>
                <w:sz w:val="24"/>
                <w:lang w:val="it-IT"/>
              </w:rPr>
              <w:t xml:space="preserve"> </w:t>
            </w:r>
            <w:r w:rsidR="00E6181E" w:rsidRPr="00963EAB">
              <w:rPr>
                <w:b/>
                <w:sz w:val="24"/>
                <w:lang w:val="it-IT"/>
              </w:rPr>
              <w:t>lavori</w:t>
            </w:r>
            <w:r w:rsidRPr="00963EAB">
              <w:rPr>
                <w:b/>
                <w:sz w:val="24"/>
                <w:lang w:val="it-IT"/>
              </w:rPr>
              <w:t xml:space="preserve"> edili</w:t>
            </w:r>
          </w:p>
        </w:tc>
      </w:tr>
      <w:tr w:rsidR="001C746C" w:rsidRPr="0061601D" w14:paraId="257CF5E6" w14:textId="77777777">
        <w:trPr>
          <w:trHeight w:val="116"/>
        </w:trPr>
        <w:tc>
          <w:tcPr>
            <w:tcW w:w="4605" w:type="dxa"/>
          </w:tcPr>
          <w:p w14:paraId="0E4E828C" w14:textId="77777777" w:rsidR="001C746C" w:rsidRDefault="001C746C">
            <w:pPr>
              <w:ind w:right="170"/>
              <w:rPr>
                <w:sz w:val="16"/>
                <w:lang w:val="it-IT"/>
              </w:rPr>
            </w:pPr>
          </w:p>
          <w:p w14:paraId="74F2F1A9" w14:textId="77777777" w:rsidR="001C746C" w:rsidRDefault="001C746C">
            <w:pPr>
              <w:ind w:right="170"/>
              <w:rPr>
                <w:sz w:val="16"/>
                <w:lang w:val="it-IT"/>
              </w:rPr>
            </w:pPr>
          </w:p>
        </w:tc>
        <w:tc>
          <w:tcPr>
            <w:tcW w:w="4605" w:type="dxa"/>
          </w:tcPr>
          <w:p w14:paraId="272DDCD1" w14:textId="77777777" w:rsidR="001C746C" w:rsidRDefault="001C746C">
            <w:pPr>
              <w:ind w:left="113"/>
              <w:rPr>
                <w:sz w:val="16"/>
                <w:lang w:val="it-IT"/>
              </w:rPr>
            </w:pPr>
          </w:p>
        </w:tc>
      </w:tr>
      <w:tr w:rsidR="001C746C" w14:paraId="3FFE36C7" w14:textId="77777777">
        <w:tc>
          <w:tcPr>
            <w:tcW w:w="4605" w:type="dxa"/>
          </w:tcPr>
          <w:p w14:paraId="45F24655" w14:textId="77777777" w:rsidR="001C746C" w:rsidRDefault="00132869">
            <w:pPr>
              <w:pStyle w:val="berschrift4"/>
              <w:ind w:right="170"/>
            </w:pPr>
            <w:r>
              <w:t>DER BÜRGERMEISTER</w:t>
            </w:r>
          </w:p>
        </w:tc>
        <w:tc>
          <w:tcPr>
            <w:tcW w:w="4605" w:type="dxa"/>
          </w:tcPr>
          <w:p w14:paraId="7A80F32E" w14:textId="77777777" w:rsidR="001C746C" w:rsidRDefault="00132869">
            <w:pPr>
              <w:pStyle w:val="berschrift5"/>
            </w:pPr>
            <w:r>
              <w:t>IL SINDACO</w:t>
            </w:r>
          </w:p>
        </w:tc>
      </w:tr>
      <w:tr w:rsidR="001C746C" w14:paraId="308A5493" w14:textId="77777777">
        <w:tc>
          <w:tcPr>
            <w:tcW w:w="4605" w:type="dxa"/>
          </w:tcPr>
          <w:p w14:paraId="16884EEE" w14:textId="77777777" w:rsidR="001C746C" w:rsidRDefault="001C746C">
            <w:pPr>
              <w:pStyle w:val="berschrift4"/>
              <w:ind w:right="170"/>
            </w:pPr>
          </w:p>
        </w:tc>
        <w:tc>
          <w:tcPr>
            <w:tcW w:w="4605" w:type="dxa"/>
          </w:tcPr>
          <w:p w14:paraId="0648C3C0" w14:textId="77777777" w:rsidR="001C746C" w:rsidRDefault="001C746C">
            <w:pPr>
              <w:pStyle w:val="berschrift5"/>
            </w:pPr>
          </w:p>
        </w:tc>
      </w:tr>
      <w:tr w:rsidR="001C746C" w:rsidRPr="0061601D" w14:paraId="6EA6487E" w14:textId="77777777">
        <w:tc>
          <w:tcPr>
            <w:tcW w:w="4605" w:type="dxa"/>
          </w:tcPr>
          <w:p w14:paraId="45DB4B3E" w14:textId="77777777" w:rsidR="001C746C" w:rsidRDefault="00EB3C30" w:rsidP="00EB3C30">
            <w:pPr>
              <w:ind w:right="170"/>
              <w:jc w:val="both"/>
            </w:pPr>
            <w:r>
              <w:t>Vorausgeschickt, dass der Lärm durch Maschinen auf Baustellen immer wieder Anlass für Beschwerden von Seiten der Bürger ist</w:t>
            </w:r>
            <w:r w:rsidR="00132869">
              <w:t>;</w:t>
            </w:r>
          </w:p>
        </w:tc>
        <w:tc>
          <w:tcPr>
            <w:tcW w:w="4605" w:type="dxa"/>
          </w:tcPr>
          <w:p w14:paraId="08E25A13" w14:textId="77777777" w:rsidR="001C746C" w:rsidRDefault="007063AF" w:rsidP="00720145">
            <w:pPr>
              <w:ind w:left="73"/>
              <w:jc w:val="both"/>
              <w:rPr>
                <w:lang w:val="it-IT"/>
              </w:rPr>
            </w:pPr>
            <w:r>
              <w:rPr>
                <w:lang w:val="it-IT"/>
              </w:rPr>
              <w:t>Preso atto, che il rumore causato da macchinari su cantieri edili è ripetutamente motivo di lamentele da parte di cittadini</w:t>
            </w:r>
            <w:r w:rsidR="00132869">
              <w:rPr>
                <w:lang w:val="it-IT"/>
              </w:rPr>
              <w:t>;</w:t>
            </w:r>
          </w:p>
        </w:tc>
      </w:tr>
      <w:tr w:rsidR="007063AF" w:rsidRPr="0061601D" w14:paraId="135C66D1" w14:textId="77777777">
        <w:tc>
          <w:tcPr>
            <w:tcW w:w="4605" w:type="dxa"/>
          </w:tcPr>
          <w:p w14:paraId="7C37EF73" w14:textId="77777777" w:rsidR="007063AF" w:rsidRDefault="007063AF">
            <w:pPr>
              <w:ind w:right="170"/>
              <w:jc w:val="both"/>
              <w:rPr>
                <w:sz w:val="16"/>
                <w:lang w:val="it-IT"/>
              </w:rPr>
            </w:pPr>
          </w:p>
        </w:tc>
        <w:tc>
          <w:tcPr>
            <w:tcW w:w="4605" w:type="dxa"/>
          </w:tcPr>
          <w:p w14:paraId="08E9FB5A" w14:textId="77777777" w:rsidR="007063AF" w:rsidRDefault="007063AF">
            <w:pPr>
              <w:ind w:left="73"/>
              <w:jc w:val="both"/>
              <w:rPr>
                <w:sz w:val="16"/>
                <w:lang w:val="it-IT"/>
              </w:rPr>
            </w:pPr>
          </w:p>
        </w:tc>
      </w:tr>
      <w:tr w:rsidR="007063AF" w:rsidRPr="0061601D" w14:paraId="33016C25" w14:textId="77777777" w:rsidTr="00517BCF">
        <w:tc>
          <w:tcPr>
            <w:tcW w:w="4605" w:type="dxa"/>
          </w:tcPr>
          <w:p w14:paraId="5AE11F77" w14:textId="77777777" w:rsidR="007063AF" w:rsidRDefault="007063AF" w:rsidP="00517BCF">
            <w:pPr>
              <w:ind w:right="170"/>
              <w:jc w:val="both"/>
            </w:pPr>
            <w:r>
              <w:t>Festgestellt, dass in Anbetracht dieser Sachlage die Notwendigkeit besteht, besagte Tätigkeiten zu regeln;</w:t>
            </w:r>
          </w:p>
        </w:tc>
        <w:tc>
          <w:tcPr>
            <w:tcW w:w="4605" w:type="dxa"/>
          </w:tcPr>
          <w:p w14:paraId="0980F346" w14:textId="77777777" w:rsidR="007063AF" w:rsidRDefault="007063AF" w:rsidP="00517BCF">
            <w:pPr>
              <w:ind w:left="73"/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Visto che a fronte di tale stato di fatto necessita disciplinare le </w:t>
            </w:r>
            <w:proofErr w:type="gramStart"/>
            <w:r>
              <w:rPr>
                <w:lang w:val="it-IT"/>
              </w:rPr>
              <w:t>predette</w:t>
            </w:r>
            <w:proofErr w:type="gramEnd"/>
            <w:r>
              <w:rPr>
                <w:lang w:val="it-IT"/>
              </w:rPr>
              <w:t xml:space="preserve"> attività;</w:t>
            </w:r>
          </w:p>
        </w:tc>
      </w:tr>
      <w:tr w:rsidR="007063AF" w:rsidRPr="0061601D" w14:paraId="294CA34C" w14:textId="77777777" w:rsidTr="00517BCF">
        <w:tc>
          <w:tcPr>
            <w:tcW w:w="4605" w:type="dxa"/>
          </w:tcPr>
          <w:p w14:paraId="589E8542" w14:textId="77777777" w:rsidR="007063AF" w:rsidRDefault="007063AF" w:rsidP="00517BCF">
            <w:pPr>
              <w:ind w:right="170"/>
              <w:jc w:val="both"/>
              <w:rPr>
                <w:sz w:val="16"/>
                <w:lang w:val="it-IT"/>
              </w:rPr>
            </w:pPr>
          </w:p>
        </w:tc>
        <w:tc>
          <w:tcPr>
            <w:tcW w:w="4605" w:type="dxa"/>
          </w:tcPr>
          <w:p w14:paraId="546B0932" w14:textId="77777777" w:rsidR="007063AF" w:rsidRDefault="007063AF" w:rsidP="00517BCF">
            <w:pPr>
              <w:ind w:left="73"/>
              <w:jc w:val="both"/>
              <w:rPr>
                <w:sz w:val="16"/>
                <w:lang w:val="it-IT"/>
              </w:rPr>
            </w:pPr>
          </w:p>
        </w:tc>
      </w:tr>
      <w:tr w:rsidR="001C746C" w:rsidRPr="0061601D" w14:paraId="083265BB" w14:textId="77777777">
        <w:tc>
          <w:tcPr>
            <w:tcW w:w="4605" w:type="dxa"/>
          </w:tcPr>
          <w:p w14:paraId="7C21762B" w14:textId="77777777" w:rsidR="001C746C" w:rsidRDefault="00132869" w:rsidP="00B2748F">
            <w:pPr>
              <w:ind w:right="170"/>
              <w:jc w:val="both"/>
            </w:pPr>
            <w:r>
              <w:t xml:space="preserve">Nach Einsichtnahme in </w:t>
            </w:r>
            <w:r w:rsidR="00B2748F">
              <w:t>das LG. vom 05.12.2012, Nr. 20 (Bestimmungen zur Lärmbelastung), insbesondere in den Art. 11 und den Anhang c)</w:t>
            </w:r>
            <w:r w:rsidR="004E784A">
              <w:t xml:space="preserve"> sowie in die eigene Verfügung Nr. 09/94 vom 20.06.1994</w:t>
            </w:r>
            <w:r>
              <w:t>;</w:t>
            </w:r>
          </w:p>
        </w:tc>
        <w:tc>
          <w:tcPr>
            <w:tcW w:w="4605" w:type="dxa"/>
          </w:tcPr>
          <w:p w14:paraId="2ABF4E7A" w14:textId="77777777" w:rsidR="001C746C" w:rsidRDefault="00132869" w:rsidP="00B2748F">
            <w:pPr>
              <w:ind w:left="73"/>
              <w:jc w:val="both"/>
              <w:rPr>
                <w:lang w:val="it-IT"/>
              </w:rPr>
            </w:pPr>
            <w:r>
              <w:rPr>
                <w:lang w:val="it-IT"/>
              </w:rPr>
              <w:t>Vist</w:t>
            </w:r>
            <w:r w:rsidR="00B2748F">
              <w:rPr>
                <w:lang w:val="it-IT"/>
              </w:rPr>
              <w:t>a la L.P. 05.12.2012, n. 20 (Disposizioni in materia di inquinamento acustico), soprattutto l’art. 11 e l’allegato c)</w:t>
            </w:r>
            <w:r w:rsidR="004E784A">
              <w:rPr>
                <w:lang w:val="it-IT"/>
              </w:rPr>
              <w:t xml:space="preserve"> nonché la propria ordinanza n. 09/94 del 20.06.1994</w:t>
            </w:r>
            <w:r>
              <w:rPr>
                <w:lang w:val="it-IT"/>
              </w:rPr>
              <w:t>;</w:t>
            </w:r>
          </w:p>
        </w:tc>
      </w:tr>
      <w:tr w:rsidR="001C746C" w:rsidRPr="0061601D" w14:paraId="377F8A85" w14:textId="77777777">
        <w:tc>
          <w:tcPr>
            <w:tcW w:w="4605" w:type="dxa"/>
          </w:tcPr>
          <w:p w14:paraId="10756E62" w14:textId="77777777" w:rsidR="001C746C" w:rsidRDefault="001C746C">
            <w:pPr>
              <w:ind w:right="170"/>
              <w:jc w:val="both"/>
              <w:rPr>
                <w:sz w:val="16"/>
                <w:lang w:val="it-IT"/>
              </w:rPr>
            </w:pPr>
          </w:p>
        </w:tc>
        <w:tc>
          <w:tcPr>
            <w:tcW w:w="4605" w:type="dxa"/>
          </w:tcPr>
          <w:p w14:paraId="041868F7" w14:textId="77777777" w:rsidR="001C746C" w:rsidRDefault="001C746C">
            <w:pPr>
              <w:ind w:left="73"/>
              <w:jc w:val="both"/>
              <w:rPr>
                <w:sz w:val="16"/>
                <w:lang w:val="it-IT"/>
              </w:rPr>
            </w:pPr>
          </w:p>
        </w:tc>
      </w:tr>
      <w:tr w:rsidR="001C746C" w14:paraId="4DBE6E41" w14:textId="77777777">
        <w:tc>
          <w:tcPr>
            <w:tcW w:w="4605" w:type="dxa"/>
          </w:tcPr>
          <w:p w14:paraId="32F1F266" w14:textId="567BADA3" w:rsidR="001C746C" w:rsidRDefault="00132869">
            <w:pPr>
              <w:pStyle w:val="berschrift4"/>
              <w:ind w:right="170"/>
            </w:pPr>
            <w:r>
              <w:t>ORDNET</w:t>
            </w:r>
            <w:r w:rsidR="00F3071A">
              <w:t xml:space="preserve"> AN</w:t>
            </w:r>
          </w:p>
        </w:tc>
        <w:tc>
          <w:tcPr>
            <w:tcW w:w="4605" w:type="dxa"/>
          </w:tcPr>
          <w:p w14:paraId="06ED03FB" w14:textId="77777777" w:rsidR="001C746C" w:rsidRDefault="00132869">
            <w:pPr>
              <w:pStyle w:val="berschrift5"/>
              <w:ind w:left="73"/>
            </w:pPr>
            <w:r>
              <w:t>ORDINA</w:t>
            </w:r>
          </w:p>
        </w:tc>
      </w:tr>
      <w:tr w:rsidR="001C746C" w:rsidRPr="0061601D" w14:paraId="4D938557" w14:textId="77777777">
        <w:tc>
          <w:tcPr>
            <w:tcW w:w="4605" w:type="dxa"/>
          </w:tcPr>
          <w:p w14:paraId="1D9884B0" w14:textId="77777777" w:rsidR="001C746C" w:rsidRPr="00B2748F" w:rsidRDefault="001C746C">
            <w:pPr>
              <w:ind w:right="170"/>
              <w:jc w:val="both"/>
            </w:pPr>
          </w:p>
          <w:p w14:paraId="7F271BF1" w14:textId="77777777" w:rsidR="00B2748F" w:rsidRDefault="00B2748F">
            <w:pPr>
              <w:ind w:right="170"/>
              <w:jc w:val="both"/>
            </w:pPr>
            <w:r>
              <w:t>d</w:t>
            </w:r>
            <w:r w:rsidRPr="00B2748F">
              <w:t>ass im gesamten Gemeindegebiet von Partschins</w:t>
            </w:r>
          </w:p>
          <w:p w14:paraId="1A67DBBF" w14:textId="77777777" w:rsidR="00B2748F" w:rsidRPr="00B2748F" w:rsidRDefault="00B2748F">
            <w:pPr>
              <w:ind w:right="170"/>
              <w:jc w:val="both"/>
            </w:pPr>
          </w:p>
        </w:tc>
        <w:tc>
          <w:tcPr>
            <w:tcW w:w="4605" w:type="dxa"/>
          </w:tcPr>
          <w:p w14:paraId="1D65F725" w14:textId="77777777" w:rsidR="001C746C" w:rsidRDefault="001C746C">
            <w:pPr>
              <w:ind w:left="73"/>
              <w:jc w:val="both"/>
            </w:pPr>
          </w:p>
          <w:p w14:paraId="6BC7083A" w14:textId="77777777" w:rsidR="00B2748F" w:rsidRPr="00E6181E" w:rsidRDefault="00B2748F">
            <w:pPr>
              <w:ind w:left="73"/>
              <w:jc w:val="both"/>
              <w:rPr>
                <w:lang w:val="it-IT"/>
              </w:rPr>
            </w:pPr>
            <w:r w:rsidRPr="00E6181E">
              <w:rPr>
                <w:lang w:val="it-IT"/>
              </w:rPr>
              <w:t>che sull’intero territorio del Comune di Parcines</w:t>
            </w:r>
          </w:p>
        </w:tc>
      </w:tr>
      <w:tr w:rsidR="001C746C" w:rsidRPr="0061601D" w14:paraId="43293433" w14:textId="77777777">
        <w:tc>
          <w:tcPr>
            <w:tcW w:w="4605" w:type="dxa"/>
          </w:tcPr>
          <w:p w14:paraId="2F6F4694" w14:textId="77777777" w:rsidR="00306D76" w:rsidRPr="00074C17" w:rsidRDefault="004E784A" w:rsidP="00306D76">
            <w:pPr>
              <w:ind w:right="170"/>
              <w:jc w:val="both"/>
              <w:rPr>
                <w:b/>
                <w:bCs/>
              </w:rPr>
            </w:pPr>
            <w:r w:rsidRPr="00074C17">
              <w:rPr>
                <w:b/>
                <w:bCs/>
              </w:rPr>
              <w:t>d</w:t>
            </w:r>
            <w:r w:rsidR="00306D76" w:rsidRPr="00074C17">
              <w:rPr>
                <w:b/>
                <w:bCs/>
              </w:rPr>
              <w:t>ie Verwendung von lärmerzeugenden Maschinen, Kompressoren, Kränen, Presslufthämmern u.Ä. im Zuge von Bauarbeiten nur zu folgenden Zeiten erlaubt ist:</w:t>
            </w:r>
          </w:p>
          <w:p w14:paraId="5AF36BCA" w14:textId="77777777" w:rsidR="00132869" w:rsidRPr="00074C17" w:rsidRDefault="00132869" w:rsidP="00306D76">
            <w:pPr>
              <w:ind w:right="170"/>
              <w:jc w:val="both"/>
              <w:rPr>
                <w:b/>
                <w:bCs/>
              </w:rPr>
            </w:pPr>
          </w:p>
          <w:p w14:paraId="477AFDEC" w14:textId="77777777" w:rsidR="00306D76" w:rsidRPr="00074C17" w:rsidRDefault="00306D76">
            <w:pPr>
              <w:numPr>
                <w:ilvl w:val="0"/>
                <w:numId w:val="19"/>
              </w:numPr>
              <w:tabs>
                <w:tab w:val="clear" w:pos="720"/>
              </w:tabs>
              <w:ind w:left="284" w:right="170" w:hanging="284"/>
              <w:jc w:val="both"/>
              <w:rPr>
                <w:b/>
                <w:bCs/>
              </w:rPr>
            </w:pPr>
            <w:r w:rsidRPr="00074C17">
              <w:rPr>
                <w:b/>
                <w:bCs/>
              </w:rPr>
              <w:t>Zwischen Palmsonntag und Allerheiligen:</w:t>
            </w:r>
          </w:p>
          <w:p w14:paraId="546C22E5" w14:textId="211C8440" w:rsidR="001C746C" w:rsidRPr="00074C17" w:rsidRDefault="00163206" w:rsidP="00306D76">
            <w:pPr>
              <w:ind w:left="284" w:right="170"/>
              <w:jc w:val="both"/>
              <w:rPr>
                <w:b/>
                <w:bCs/>
              </w:rPr>
            </w:pPr>
            <w:r w:rsidRPr="00074C17">
              <w:rPr>
                <w:b/>
                <w:bCs/>
              </w:rPr>
              <w:t>08:3</w:t>
            </w:r>
            <w:r w:rsidR="00306D76" w:rsidRPr="00074C17">
              <w:rPr>
                <w:b/>
                <w:bCs/>
              </w:rPr>
              <w:t xml:space="preserve">0 – </w:t>
            </w:r>
            <w:proofErr w:type="gramStart"/>
            <w:r w:rsidR="00306D76" w:rsidRPr="00074C17">
              <w:rPr>
                <w:b/>
                <w:bCs/>
              </w:rPr>
              <w:t xml:space="preserve">12:00 </w:t>
            </w:r>
            <w:r w:rsidR="00A1030B" w:rsidRPr="00074C17">
              <w:rPr>
                <w:b/>
                <w:bCs/>
              </w:rPr>
              <w:t xml:space="preserve"> </w:t>
            </w:r>
            <w:r w:rsidR="00306D76" w:rsidRPr="00074C17">
              <w:rPr>
                <w:b/>
                <w:bCs/>
              </w:rPr>
              <w:t>und</w:t>
            </w:r>
            <w:proofErr w:type="gramEnd"/>
            <w:r w:rsidR="00306D76" w:rsidRPr="00074C17">
              <w:rPr>
                <w:b/>
                <w:bCs/>
              </w:rPr>
              <w:t xml:space="preserve"> </w:t>
            </w:r>
            <w:r w:rsidR="00A1030B" w:rsidRPr="00074C17">
              <w:rPr>
                <w:b/>
                <w:bCs/>
              </w:rPr>
              <w:t xml:space="preserve"> </w:t>
            </w:r>
            <w:r w:rsidR="00306D76" w:rsidRPr="00074C17">
              <w:rPr>
                <w:b/>
                <w:bCs/>
              </w:rPr>
              <w:t>13:00 – 1</w:t>
            </w:r>
            <w:r w:rsidRPr="00074C17">
              <w:rPr>
                <w:b/>
                <w:bCs/>
              </w:rPr>
              <w:t>9</w:t>
            </w:r>
            <w:r w:rsidR="00306D76" w:rsidRPr="00074C17">
              <w:rPr>
                <w:b/>
                <w:bCs/>
              </w:rPr>
              <w:t>:</w:t>
            </w:r>
            <w:r w:rsidR="00A1030B" w:rsidRPr="00074C17">
              <w:rPr>
                <w:b/>
                <w:bCs/>
              </w:rPr>
              <w:t>00</w:t>
            </w:r>
            <w:r w:rsidR="00963EAB" w:rsidRPr="00074C17">
              <w:rPr>
                <w:b/>
                <w:bCs/>
              </w:rPr>
              <w:t xml:space="preserve"> Uhr</w:t>
            </w:r>
          </w:p>
          <w:p w14:paraId="53839510" w14:textId="77777777" w:rsidR="00306D76" w:rsidRPr="00074C17" w:rsidRDefault="00306D76" w:rsidP="00306D76">
            <w:pPr>
              <w:ind w:left="284" w:right="170"/>
              <w:jc w:val="both"/>
              <w:rPr>
                <w:b/>
                <w:bCs/>
              </w:rPr>
            </w:pPr>
          </w:p>
          <w:p w14:paraId="79FA79E6" w14:textId="77777777" w:rsidR="00306D76" w:rsidRPr="00074C17" w:rsidRDefault="00306D76" w:rsidP="00306D76">
            <w:pPr>
              <w:numPr>
                <w:ilvl w:val="0"/>
                <w:numId w:val="19"/>
              </w:numPr>
              <w:tabs>
                <w:tab w:val="clear" w:pos="720"/>
              </w:tabs>
              <w:ind w:left="284" w:right="170" w:hanging="284"/>
              <w:jc w:val="both"/>
              <w:rPr>
                <w:b/>
                <w:bCs/>
              </w:rPr>
            </w:pPr>
            <w:r w:rsidRPr="00074C17">
              <w:rPr>
                <w:b/>
                <w:bCs/>
              </w:rPr>
              <w:t>Zwischen Allerheiligen und Palmsonntag:</w:t>
            </w:r>
          </w:p>
          <w:p w14:paraId="19236CC2" w14:textId="30662E90" w:rsidR="00306D76" w:rsidRPr="00074C17" w:rsidRDefault="00306D76" w:rsidP="00306D76">
            <w:pPr>
              <w:ind w:left="284" w:right="170"/>
              <w:jc w:val="both"/>
              <w:rPr>
                <w:b/>
                <w:bCs/>
              </w:rPr>
            </w:pPr>
            <w:r w:rsidRPr="00074C17">
              <w:rPr>
                <w:b/>
                <w:bCs/>
              </w:rPr>
              <w:t>0</w:t>
            </w:r>
            <w:r w:rsidR="00A6774E" w:rsidRPr="00074C17">
              <w:rPr>
                <w:b/>
                <w:bCs/>
              </w:rPr>
              <w:t>8</w:t>
            </w:r>
            <w:r w:rsidRPr="00074C17">
              <w:rPr>
                <w:b/>
                <w:bCs/>
              </w:rPr>
              <w:t>:</w:t>
            </w:r>
            <w:r w:rsidR="00A6774E" w:rsidRPr="00074C17">
              <w:rPr>
                <w:b/>
                <w:bCs/>
              </w:rPr>
              <w:t>0</w:t>
            </w:r>
            <w:r w:rsidRPr="00074C17">
              <w:rPr>
                <w:b/>
                <w:bCs/>
              </w:rPr>
              <w:t xml:space="preserve">0 – </w:t>
            </w:r>
            <w:proofErr w:type="gramStart"/>
            <w:r w:rsidRPr="00074C17">
              <w:rPr>
                <w:b/>
                <w:bCs/>
              </w:rPr>
              <w:t xml:space="preserve">12:00 </w:t>
            </w:r>
            <w:r w:rsidR="00A1030B" w:rsidRPr="00074C17">
              <w:rPr>
                <w:b/>
                <w:bCs/>
              </w:rPr>
              <w:t xml:space="preserve"> </w:t>
            </w:r>
            <w:r w:rsidRPr="00074C17">
              <w:rPr>
                <w:b/>
                <w:bCs/>
              </w:rPr>
              <w:t>und</w:t>
            </w:r>
            <w:proofErr w:type="gramEnd"/>
            <w:r w:rsidRPr="00074C17">
              <w:rPr>
                <w:b/>
                <w:bCs/>
              </w:rPr>
              <w:t xml:space="preserve"> </w:t>
            </w:r>
            <w:r w:rsidR="00A1030B" w:rsidRPr="00074C17">
              <w:rPr>
                <w:b/>
                <w:bCs/>
              </w:rPr>
              <w:t xml:space="preserve"> </w:t>
            </w:r>
            <w:r w:rsidRPr="00074C17">
              <w:rPr>
                <w:b/>
                <w:bCs/>
              </w:rPr>
              <w:t>13:00 – 19:00</w:t>
            </w:r>
            <w:r w:rsidR="00963EAB" w:rsidRPr="00074C17">
              <w:rPr>
                <w:b/>
                <w:bCs/>
              </w:rPr>
              <w:t xml:space="preserve"> Uhr</w:t>
            </w:r>
          </w:p>
          <w:p w14:paraId="7F102038" w14:textId="77777777" w:rsidR="001C746C" w:rsidRPr="00074C17" w:rsidRDefault="001C746C" w:rsidP="00306D76">
            <w:pPr>
              <w:ind w:right="170"/>
              <w:jc w:val="both"/>
              <w:rPr>
                <w:b/>
                <w:bCs/>
              </w:rPr>
            </w:pPr>
          </w:p>
          <w:p w14:paraId="28B10B11" w14:textId="7C6BE452" w:rsidR="00306D76" w:rsidRPr="00074C17" w:rsidRDefault="00306D76" w:rsidP="00306D76">
            <w:pPr>
              <w:ind w:right="170"/>
              <w:jc w:val="both"/>
              <w:rPr>
                <w:b/>
                <w:bCs/>
              </w:rPr>
            </w:pPr>
            <w:r w:rsidRPr="00074C17">
              <w:rPr>
                <w:b/>
                <w:bCs/>
              </w:rPr>
              <w:t xml:space="preserve">An Sonn- und gesetzlichen Feiertagen </w:t>
            </w:r>
            <w:r w:rsidR="00866EA1" w:rsidRPr="00074C17">
              <w:rPr>
                <w:b/>
                <w:bCs/>
              </w:rPr>
              <w:t xml:space="preserve">sind lärmerzeugende Bauarbeiten </w:t>
            </w:r>
            <w:r w:rsidRPr="00074C17">
              <w:rPr>
                <w:b/>
                <w:bCs/>
              </w:rPr>
              <w:t>verboten.</w:t>
            </w:r>
          </w:p>
        </w:tc>
        <w:tc>
          <w:tcPr>
            <w:tcW w:w="4605" w:type="dxa"/>
          </w:tcPr>
          <w:p w14:paraId="2B02556E" w14:textId="031E1A5A" w:rsidR="00306D76" w:rsidRPr="00074C17" w:rsidRDefault="004E784A" w:rsidP="00306D76">
            <w:pPr>
              <w:jc w:val="both"/>
              <w:rPr>
                <w:b/>
                <w:bCs/>
                <w:lang w:val="it-IT"/>
              </w:rPr>
            </w:pPr>
            <w:r w:rsidRPr="00074C17">
              <w:rPr>
                <w:b/>
                <w:bCs/>
                <w:lang w:val="it-IT"/>
              </w:rPr>
              <w:t>i</w:t>
            </w:r>
            <w:r w:rsidR="00306D76" w:rsidRPr="00074C17">
              <w:rPr>
                <w:b/>
                <w:bCs/>
                <w:lang w:val="it-IT"/>
              </w:rPr>
              <w:t xml:space="preserve"> lavori</w:t>
            </w:r>
            <w:r w:rsidR="008B5B27" w:rsidRPr="00074C17">
              <w:rPr>
                <w:b/>
                <w:bCs/>
                <w:lang w:val="it-IT"/>
              </w:rPr>
              <w:t xml:space="preserve"> </w:t>
            </w:r>
            <w:r w:rsidR="00306D76" w:rsidRPr="00074C17">
              <w:rPr>
                <w:b/>
                <w:bCs/>
                <w:lang w:val="it-IT"/>
              </w:rPr>
              <w:t xml:space="preserve">con macchinari rumorosi, compressori, gru, martelli pneumatici ecc. </w:t>
            </w:r>
            <w:r w:rsidR="00B02132" w:rsidRPr="00074C17">
              <w:rPr>
                <w:b/>
                <w:bCs/>
                <w:lang w:val="it-IT"/>
              </w:rPr>
              <w:t>nel corso</w:t>
            </w:r>
            <w:r w:rsidR="00163206" w:rsidRPr="00074C17">
              <w:rPr>
                <w:b/>
                <w:bCs/>
                <w:lang w:val="it-IT"/>
              </w:rPr>
              <w:t xml:space="preserve"> di</w:t>
            </w:r>
            <w:r w:rsidR="00306D76" w:rsidRPr="00074C17">
              <w:rPr>
                <w:b/>
                <w:bCs/>
                <w:lang w:val="it-IT"/>
              </w:rPr>
              <w:t xml:space="preserve"> </w:t>
            </w:r>
            <w:r w:rsidR="00E6181E" w:rsidRPr="00074C17">
              <w:rPr>
                <w:b/>
                <w:bCs/>
                <w:lang w:val="it-IT"/>
              </w:rPr>
              <w:t>lavori</w:t>
            </w:r>
            <w:r w:rsidR="00306D76" w:rsidRPr="00074C17">
              <w:rPr>
                <w:b/>
                <w:bCs/>
                <w:lang w:val="it-IT"/>
              </w:rPr>
              <w:t xml:space="preserve"> edili </w:t>
            </w:r>
            <w:r w:rsidR="008B5B27" w:rsidRPr="00074C17">
              <w:rPr>
                <w:b/>
                <w:bCs/>
                <w:lang w:val="it-IT"/>
              </w:rPr>
              <w:t xml:space="preserve">sono consentiti </w:t>
            </w:r>
            <w:r w:rsidR="00306D76" w:rsidRPr="00074C17">
              <w:rPr>
                <w:b/>
                <w:bCs/>
                <w:lang w:val="it-IT"/>
              </w:rPr>
              <w:t>solamente durante i seguenti orari:</w:t>
            </w:r>
          </w:p>
          <w:p w14:paraId="13943707" w14:textId="77777777" w:rsidR="00306D76" w:rsidRPr="00074C17" w:rsidRDefault="00306D76" w:rsidP="00306D76">
            <w:pPr>
              <w:jc w:val="both"/>
              <w:rPr>
                <w:b/>
                <w:bCs/>
                <w:lang w:val="it-IT"/>
              </w:rPr>
            </w:pPr>
          </w:p>
          <w:p w14:paraId="380FC7C2" w14:textId="77777777" w:rsidR="00132869" w:rsidRPr="00074C17" w:rsidRDefault="00132869" w:rsidP="00306D76">
            <w:pPr>
              <w:jc w:val="both"/>
              <w:rPr>
                <w:b/>
                <w:bCs/>
                <w:lang w:val="it-IT"/>
              </w:rPr>
            </w:pPr>
          </w:p>
          <w:p w14:paraId="506F2A81" w14:textId="77777777" w:rsidR="00306D76" w:rsidRPr="00074C17" w:rsidRDefault="00306D76" w:rsidP="00306D76">
            <w:pPr>
              <w:numPr>
                <w:ilvl w:val="0"/>
                <w:numId w:val="19"/>
              </w:numPr>
              <w:tabs>
                <w:tab w:val="clear" w:pos="720"/>
              </w:tabs>
              <w:ind w:left="284" w:hanging="284"/>
              <w:jc w:val="both"/>
              <w:rPr>
                <w:b/>
                <w:bCs/>
                <w:lang w:val="it-IT"/>
              </w:rPr>
            </w:pPr>
            <w:r w:rsidRPr="00074C17">
              <w:rPr>
                <w:b/>
                <w:bCs/>
                <w:lang w:val="it-IT"/>
              </w:rPr>
              <w:t xml:space="preserve">Tra </w:t>
            </w:r>
            <w:proofErr w:type="gramStart"/>
            <w:r w:rsidR="00A1030B" w:rsidRPr="00074C17">
              <w:rPr>
                <w:b/>
                <w:bCs/>
                <w:lang w:val="it-IT"/>
              </w:rPr>
              <w:t>D</w:t>
            </w:r>
            <w:r w:rsidRPr="00074C17">
              <w:rPr>
                <w:b/>
                <w:bCs/>
                <w:lang w:val="it-IT"/>
              </w:rPr>
              <w:t>omenica delle palme</w:t>
            </w:r>
            <w:proofErr w:type="gramEnd"/>
            <w:r w:rsidRPr="00074C17">
              <w:rPr>
                <w:b/>
                <w:bCs/>
                <w:lang w:val="it-IT"/>
              </w:rPr>
              <w:t xml:space="preserve"> e Tutti i santi:</w:t>
            </w:r>
          </w:p>
          <w:p w14:paraId="53BE6636" w14:textId="63AF56AF" w:rsidR="001C746C" w:rsidRPr="00074C17" w:rsidRDefault="00963EAB" w:rsidP="00A1030B">
            <w:pPr>
              <w:ind w:left="284"/>
              <w:jc w:val="both"/>
              <w:rPr>
                <w:b/>
                <w:bCs/>
              </w:rPr>
            </w:pPr>
            <w:proofErr w:type="spellStart"/>
            <w:r w:rsidRPr="00074C17">
              <w:rPr>
                <w:b/>
                <w:bCs/>
              </w:rPr>
              <w:t>ore</w:t>
            </w:r>
            <w:proofErr w:type="spellEnd"/>
            <w:r w:rsidRPr="00074C17">
              <w:rPr>
                <w:b/>
                <w:bCs/>
              </w:rPr>
              <w:t xml:space="preserve"> </w:t>
            </w:r>
            <w:r w:rsidR="00306D76" w:rsidRPr="00074C17">
              <w:rPr>
                <w:b/>
                <w:bCs/>
              </w:rPr>
              <w:t>0</w:t>
            </w:r>
            <w:r w:rsidR="00163206" w:rsidRPr="00074C17">
              <w:rPr>
                <w:b/>
                <w:bCs/>
              </w:rPr>
              <w:t>8</w:t>
            </w:r>
            <w:r w:rsidR="00306D76" w:rsidRPr="00074C17">
              <w:rPr>
                <w:b/>
                <w:bCs/>
              </w:rPr>
              <w:t>:</w:t>
            </w:r>
            <w:r w:rsidR="00163206" w:rsidRPr="00074C17">
              <w:rPr>
                <w:b/>
                <w:bCs/>
              </w:rPr>
              <w:t>3</w:t>
            </w:r>
            <w:r w:rsidR="00306D76" w:rsidRPr="00074C17">
              <w:rPr>
                <w:b/>
                <w:bCs/>
              </w:rPr>
              <w:t xml:space="preserve">0 – 12:00 </w:t>
            </w:r>
            <w:r w:rsidR="00A1030B" w:rsidRPr="00074C17">
              <w:rPr>
                <w:b/>
                <w:bCs/>
              </w:rPr>
              <w:t xml:space="preserve">  e   </w:t>
            </w:r>
            <w:r w:rsidR="00306D76" w:rsidRPr="00074C17">
              <w:rPr>
                <w:b/>
                <w:bCs/>
              </w:rPr>
              <w:t>13:00 – 1</w:t>
            </w:r>
            <w:r w:rsidR="00A6774E" w:rsidRPr="00074C17">
              <w:rPr>
                <w:b/>
                <w:bCs/>
              </w:rPr>
              <w:t>9</w:t>
            </w:r>
            <w:r w:rsidR="00306D76" w:rsidRPr="00074C17">
              <w:rPr>
                <w:b/>
                <w:bCs/>
              </w:rPr>
              <w:t>:</w:t>
            </w:r>
            <w:r w:rsidR="00A1030B" w:rsidRPr="00074C17">
              <w:rPr>
                <w:b/>
                <w:bCs/>
              </w:rPr>
              <w:t>00</w:t>
            </w:r>
          </w:p>
          <w:p w14:paraId="4A640D2B" w14:textId="77777777" w:rsidR="00A1030B" w:rsidRPr="00074C17" w:rsidRDefault="00A1030B" w:rsidP="00A1030B">
            <w:pPr>
              <w:ind w:left="284"/>
              <w:jc w:val="both"/>
              <w:rPr>
                <w:b/>
                <w:bCs/>
              </w:rPr>
            </w:pPr>
          </w:p>
          <w:p w14:paraId="7B5A0581" w14:textId="77777777" w:rsidR="00A1030B" w:rsidRPr="00074C17" w:rsidRDefault="00A1030B" w:rsidP="00A1030B">
            <w:pPr>
              <w:numPr>
                <w:ilvl w:val="0"/>
                <w:numId w:val="19"/>
              </w:numPr>
              <w:tabs>
                <w:tab w:val="clear" w:pos="720"/>
              </w:tabs>
              <w:ind w:left="284" w:hanging="284"/>
              <w:jc w:val="both"/>
              <w:rPr>
                <w:b/>
                <w:bCs/>
                <w:lang w:val="it-IT"/>
              </w:rPr>
            </w:pPr>
            <w:r w:rsidRPr="00074C17">
              <w:rPr>
                <w:b/>
                <w:bCs/>
                <w:lang w:val="it-IT"/>
              </w:rPr>
              <w:t xml:space="preserve">Tra Tutti i santi e </w:t>
            </w:r>
            <w:proofErr w:type="gramStart"/>
            <w:r w:rsidRPr="00074C17">
              <w:rPr>
                <w:b/>
                <w:bCs/>
                <w:lang w:val="it-IT"/>
              </w:rPr>
              <w:t>Domenica delle palme</w:t>
            </w:r>
            <w:proofErr w:type="gramEnd"/>
            <w:r w:rsidRPr="00074C17">
              <w:rPr>
                <w:b/>
                <w:bCs/>
                <w:lang w:val="it-IT"/>
              </w:rPr>
              <w:t>:</w:t>
            </w:r>
          </w:p>
          <w:p w14:paraId="479232BA" w14:textId="14F25A9E" w:rsidR="00A1030B" w:rsidRPr="00074C17" w:rsidRDefault="00963EAB" w:rsidP="00A1030B">
            <w:pPr>
              <w:ind w:left="284"/>
              <w:jc w:val="both"/>
              <w:rPr>
                <w:b/>
                <w:bCs/>
                <w:lang w:val="it-IT"/>
              </w:rPr>
            </w:pPr>
            <w:r w:rsidRPr="00074C17">
              <w:rPr>
                <w:b/>
                <w:bCs/>
                <w:lang w:val="it-IT"/>
              </w:rPr>
              <w:t xml:space="preserve">ore </w:t>
            </w:r>
            <w:r w:rsidR="00A6774E" w:rsidRPr="00074C17">
              <w:rPr>
                <w:b/>
                <w:bCs/>
                <w:lang w:val="it-IT"/>
              </w:rPr>
              <w:t>08:0</w:t>
            </w:r>
            <w:r w:rsidR="00A1030B" w:rsidRPr="00074C17">
              <w:rPr>
                <w:b/>
                <w:bCs/>
                <w:lang w:val="it-IT"/>
              </w:rPr>
              <w:t>0 – 12:00   e   13:00 – 19:00</w:t>
            </w:r>
          </w:p>
          <w:p w14:paraId="4EB0F5FE" w14:textId="77777777" w:rsidR="00A1030B" w:rsidRPr="00074C17" w:rsidRDefault="00A1030B" w:rsidP="00A1030B">
            <w:pPr>
              <w:ind w:left="284"/>
              <w:jc w:val="both"/>
              <w:rPr>
                <w:b/>
                <w:bCs/>
                <w:lang w:val="it-IT"/>
              </w:rPr>
            </w:pPr>
          </w:p>
          <w:p w14:paraId="75D9E4BE" w14:textId="52231633" w:rsidR="00A1030B" w:rsidRPr="00074C17" w:rsidRDefault="00A1030B" w:rsidP="005C70B0">
            <w:pPr>
              <w:jc w:val="both"/>
              <w:rPr>
                <w:b/>
                <w:bCs/>
                <w:lang w:val="it-IT"/>
              </w:rPr>
            </w:pPr>
            <w:r w:rsidRPr="00074C17">
              <w:rPr>
                <w:b/>
                <w:bCs/>
                <w:lang w:val="it-IT"/>
              </w:rPr>
              <w:t xml:space="preserve">Tutte le domeniche e </w:t>
            </w:r>
            <w:r w:rsidR="005C70B0" w:rsidRPr="00074C17">
              <w:rPr>
                <w:b/>
                <w:bCs/>
                <w:lang w:val="it-IT"/>
              </w:rPr>
              <w:t>n</w:t>
            </w:r>
            <w:r w:rsidRPr="00074C17">
              <w:rPr>
                <w:b/>
                <w:bCs/>
                <w:lang w:val="it-IT"/>
              </w:rPr>
              <w:t>ei giorni festivi</w:t>
            </w:r>
            <w:r w:rsidR="005C70B0" w:rsidRPr="00074C17">
              <w:rPr>
                <w:b/>
                <w:bCs/>
                <w:lang w:val="it-IT"/>
              </w:rPr>
              <w:t xml:space="preserve"> </w:t>
            </w:r>
            <w:r w:rsidR="00866EA1" w:rsidRPr="00074C17">
              <w:rPr>
                <w:b/>
                <w:bCs/>
                <w:lang w:val="it-IT"/>
              </w:rPr>
              <w:t>sono vietati lavori</w:t>
            </w:r>
            <w:r w:rsidR="008B5B27" w:rsidRPr="00074C17">
              <w:rPr>
                <w:b/>
                <w:bCs/>
                <w:lang w:val="it-IT"/>
              </w:rPr>
              <w:t xml:space="preserve"> edili rumorosi</w:t>
            </w:r>
            <w:r w:rsidR="005C70B0" w:rsidRPr="00074C17">
              <w:rPr>
                <w:b/>
                <w:bCs/>
                <w:lang w:val="it-IT"/>
              </w:rPr>
              <w:t>.</w:t>
            </w:r>
          </w:p>
        </w:tc>
      </w:tr>
      <w:tr w:rsidR="001C746C" w:rsidRPr="0061601D" w14:paraId="69D4D3E6" w14:textId="77777777">
        <w:tc>
          <w:tcPr>
            <w:tcW w:w="4605" w:type="dxa"/>
          </w:tcPr>
          <w:p w14:paraId="1EC46704" w14:textId="77777777" w:rsidR="001C746C" w:rsidRDefault="001C746C">
            <w:pPr>
              <w:ind w:right="170"/>
              <w:jc w:val="both"/>
              <w:rPr>
                <w:sz w:val="16"/>
                <w:lang w:val="it-IT"/>
              </w:rPr>
            </w:pPr>
          </w:p>
        </w:tc>
        <w:tc>
          <w:tcPr>
            <w:tcW w:w="4605" w:type="dxa"/>
          </w:tcPr>
          <w:p w14:paraId="6FB0B9CD" w14:textId="77777777" w:rsidR="001C746C" w:rsidRDefault="001C746C">
            <w:pPr>
              <w:ind w:left="73"/>
              <w:jc w:val="both"/>
              <w:rPr>
                <w:sz w:val="16"/>
                <w:lang w:val="it-IT"/>
              </w:rPr>
            </w:pPr>
          </w:p>
        </w:tc>
      </w:tr>
      <w:tr w:rsidR="001C746C" w:rsidRPr="0061601D" w14:paraId="4256AC1E" w14:textId="77777777">
        <w:tc>
          <w:tcPr>
            <w:tcW w:w="4605" w:type="dxa"/>
          </w:tcPr>
          <w:p w14:paraId="24D20416" w14:textId="14ACBCE4" w:rsidR="001C746C" w:rsidRDefault="00B17FEA" w:rsidP="00B17FEA">
            <w:pPr>
              <w:ind w:right="284"/>
              <w:jc w:val="both"/>
            </w:pPr>
            <w:r>
              <w:t>Jede Missachtung vorliegender Verordnung wird</w:t>
            </w:r>
            <w:r w:rsidR="008E5047">
              <w:t xml:space="preserve"> </w:t>
            </w:r>
            <w:r>
              <w:t>mit einer Verwaltungsstrafe gemäß Art. 17, Abs. 1, Buchstabe c) des LG. vom 05.12.2012, Nr. 20 (500 – 1.500 €) geahndet.</w:t>
            </w:r>
          </w:p>
        </w:tc>
        <w:tc>
          <w:tcPr>
            <w:tcW w:w="4605" w:type="dxa"/>
          </w:tcPr>
          <w:p w14:paraId="27F37831" w14:textId="41D7371E" w:rsidR="001C746C" w:rsidRDefault="00B17FEA" w:rsidP="00B17FEA">
            <w:pPr>
              <w:ind w:left="73"/>
              <w:jc w:val="both"/>
              <w:rPr>
                <w:lang w:val="it-IT"/>
              </w:rPr>
            </w:pPr>
            <w:r>
              <w:rPr>
                <w:lang w:val="it-IT"/>
              </w:rPr>
              <w:t>Ogni infrazione della presente ordinanza verrà sanzionata con una sanzione amministrativa ai sensi dell’art. 17, comma 1, letter</w:t>
            </w:r>
            <w:r w:rsidR="008E5047">
              <w:rPr>
                <w:lang w:val="it-IT"/>
              </w:rPr>
              <w:t>a</w:t>
            </w:r>
            <w:r>
              <w:rPr>
                <w:lang w:val="it-IT"/>
              </w:rPr>
              <w:t xml:space="preserve"> c) della L.P. 05.12.2012, n. 20 (500 – 1.500 €)</w:t>
            </w:r>
            <w:r w:rsidR="00132869">
              <w:rPr>
                <w:lang w:val="it-IT"/>
              </w:rPr>
              <w:t>.</w:t>
            </w:r>
          </w:p>
        </w:tc>
      </w:tr>
      <w:tr w:rsidR="001C746C" w:rsidRPr="0061601D" w14:paraId="3E1FDBEA" w14:textId="77777777">
        <w:tc>
          <w:tcPr>
            <w:tcW w:w="4605" w:type="dxa"/>
          </w:tcPr>
          <w:p w14:paraId="1215DD35" w14:textId="77777777" w:rsidR="001C746C" w:rsidRDefault="001C746C">
            <w:pPr>
              <w:ind w:right="170"/>
              <w:jc w:val="both"/>
              <w:rPr>
                <w:sz w:val="16"/>
                <w:lang w:val="it-IT"/>
              </w:rPr>
            </w:pPr>
          </w:p>
        </w:tc>
        <w:tc>
          <w:tcPr>
            <w:tcW w:w="4605" w:type="dxa"/>
          </w:tcPr>
          <w:p w14:paraId="6BD3F9B7" w14:textId="77777777" w:rsidR="001C746C" w:rsidRDefault="001C746C">
            <w:pPr>
              <w:ind w:left="73"/>
              <w:jc w:val="both"/>
              <w:rPr>
                <w:sz w:val="16"/>
                <w:lang w:val="it-IT"/>
              </w:rPr>
            </w:pPr>
          </w:p>
        </w:tc>
      </w:tr>
      <w:tr w:rsidR="001C746C" w:rsidRPr="0061601D" w14:paraId="0AF31031" w14:textId="77777777">
        <w:tc>
          <w:tcPr>
            <w:tcW w:w="4605" w:type="dxa"/>
          </w:tcPr>
          <w:p w14:paraId="6744725A" w14:textId="5EAB5144" w:rsidR="001C746C" w:rsidRDefault="00A701E8">
            <w:pPr>
              <w:ind w:right="170"/>
              <w:jc w:val="both"/>
              <w:rPr>
                <w:sz w:val="16"/>
              </w:rPr>
            </w:pPr>
            <w:r>
              <w:t xml:space="preserve">Die Gemeindepolizei und die anderen gesetzlich dazu verpflichteten Organe sind </w:t>
            </w:r>
            <w:r w:rsidR="00067904">
              <w:t xml:space="preserve">mit der Durchführung und Kontrolle </w:t>
            </w:r>
            <w:r>
              <w:t xml:space="preserve">der vorliegenden Anordnung </w:t>
            </w:r>
            <w:r w:rsidR="00067904">
              <w:t>beauftragt</w:t>
            </w:r>
            <w:r>
              <w:t>.</w:t>
            </w:r>
          </w:p>
        </w:tc>
        <w:tc>
          <w:tcPr>
            <w:tcW w:w="4605" w:type="dxa"/>
          </w:tcPr>
          <w:p w14:paraId="47E3D870" w14:textId="2B3CD8FE" w:rsidR="001C746C" w:rsidRDefault="00A701E8">
            <w:pPr>
              <w:ind w:left="73"/>
              <w:jc w:val="both"/>
              <w:rPr>
                <w:sz w:val="16"/>
                <w:lang w:val="it-IT"/>
              </w:rPr>
            </w:pPr>
            <w:r>
              <w:rPr>
                <w:lang w:val="it-IT"/>
              </w:rPr>
              <w:t xml:space="preserve">La polizia comunale e tutti coloro che sono tenuti per legge </w:t>
            </w:r>
            <w:proofErr w:type="gramStart"/>
            <w:r w:rsidR="00067904">
              <w:rPr>
                <w:lang w:val="it-IT"/>
              </w:rPr>
              <w:t>sono</w:t>
            </w:r>
            <w:r w:rsidR="001011A6">
              <w:rPr>
                <w:lang w:val="it-IT"/>
              </w:rPr>
              <w:t xml:space="preserve"> </w:t>
            </w:r>
            <w:r w:rsidR="00067904">
              <w:rPr>
                <w:lang w:val="it-IT"/>
              </w:rPr>
              <w:t>incaricati</w:t>
            </w:r>
            <w:proofErr w:type="gramEnd"/>
            <w:r w:rsidR="00067904">
              <w:rPr>
                <w:lang w:val="it-IT"/>
              </w:rPr>
              <w:t xml:space="preserve"> con l’esecuzione e il controllo della</w:t>
            </w:r>
            <w:r>
              <w:rPr>
                <w:lang w:val="it-IT"/>
              </w:rPr>
              <w:t xml:space="preserve"> presente ordinanza.</w:t>
            </w:r>
          </w:p>
        </w:tc>
      </w:tr>
      <w:tr w:rsidR="001C746C" w:rsidRPr="0061601D" w14:paraId="63C7FC41" w14:textId="77777777">
        <w:tc>
          <w:tcPr>
            <w:tcW w:w="4605" w:type="dxa"/>
          </w:tcPr>
          <w:p w14:paraId="29C0D090" w14:textId="77777777" w:rsidR="001C746C" w:rsidRDefault="001C746C">
            <w:pPr>
              <w:ind w:right="170"/>
              <w:jc w:val="both"/>
              <w:rPr>
                <w:sz w:val="16"/>
                <w:lang w:val="it-IT"/>
              </w:rPr>
            </w:pPr>
          </w:p>
        </w:tc>
        <w:tc>
          <w:tcPr>
            <w:tcW w:w="4605" w:type="dxa"/>
          </w:tcPr>
          <w:p w14:paraId="650DF6F5" w14:textId="77777777" w:rsidR="001C746C" w:rsidRDefault="001C746C">
            <w:pPr>
              <w:ind w:left="73"/>
              <w:jc w:val="both"/>
              <w:rPr>
                <w:sz w:val="16"/>
                <w:lang w:val="it-IT"/>
              </w:rPr>
            </w:pPr>
          </w:p>
        </w:tc>
      </w:tr>
    </w:tbl>
    <w:p w14:paraId="0A252EFF" w14:textId="77777777" w:rsidR="004E784A" w:rsidRPr="00E6181E" w:rsidRDefault="004E784A">
      <w:pPr>
        <w:rPr>
          <w:lang w:val="it-I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1C746C" w:rsidRPr="0061601D" w14:paraId="311DCC18" w14:textId="77777777">
        <w:tc>
          <w:tcPr>
            <w:tcW w:w="4605" w:type="dxa"/>
          </w:tcPr>
          <w:p w14:paraId="4F8896E5" w14:textId="77777777" w:rsidR="001C746C" w:rsidRDefault="00132869" w:rsidP="00B17FEA">
            <w:pPr>
              <w:ind w:right="170"/>
              <w:jc w:val="both"/>
            </w:pPr>
            <w:r>
              <w:lastRenderedPageBreak/>
              <w:t xml:space="preserve">Diese </w:t>
            </w:r>
            <w:r w:rsidR="00B17FEA">
              <w:t>Ver</w:t>
            </w:r>
            <w:r>
              <w:t xml:space="preserve">ordnung </w:t>
            </w:r>
            <w:r w:rsidR="00B17FEA">
              <w:t>ersetzt die eigene Verfügung Nr. 09/94 vom 20.06.1994</w:t>
            </w:r>
            <w:r>
              <w:t>.</w:t>
            </w:r>
          </w:p>
        </w:tc>
        <w:tc>
          <w:tcPr>
            <w:tcW w:w="4605" w:type="dxa"/>
          </w:tcPr>
          <w:p w14:paraId="4611BA1D" w14:textId="77777777" w:rsidR="001C746C" w:rsidRDefault="00132869" w:rsidP="00B17FEA">
            <w:pPr>
              <w:ind w:left="73"/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Questa ordinanza </w:t>
            </w:r>
            <w:r w:rsidR="00B17FEA">
              <w:rPr>
                <w:lang w:val="it-IT"/>
              </w:rPr>
              <w:t>sostituisce la propria ordinanza n. 09/94 del 20.06.1994</w:t>
            </w:r>
            <w:r>
              <w:rPr>
                <w:lang w:val="it-IT"/>
              </w:rPr>
              <w:t>.</w:t>
            </w:r>
          </w:p>
        </w:tc>
      </w:tr>
      <w:tr w:rsidR="001C746C" w:rsidRPr="0061601D" w14:paraId="3C01565C" w14:textId="77777777">
        <w:tc>
          <w:tcPr>
            <w:tcW w:w="4605" w:type="dxa"/>
          </w:tcPr>
          <w:p w14:paraId="5F2B7B3A" w14:textId="77777777" w:rsidR="001C746C" w:rsidRDefault="001C746C">
            <w:pPr>
              <w:ind w:right="170"/>
              <w:jc w:val="both"/>
              <w:rPr>
                <w:sz w:val="16"/>
                <w:lang w:val="it-IT"/>
              </w:rPr>
            </w:pPr>
          </w:p>
        </w:tc>
        <w:tc>
          <w:tcPr>
            <w:tcW w:w="4605" w:type="dxa"/>
          </w:tcPr>
          <w:p w14:paraId="222336FD" w14:textId="77777777" w:rsidR="001C746C" w:rsidRDefault="001C746C">
            <w:pPr>
              <w:ind w:left="73"/>
              <w:jc w:val="both"/>
              <w:rPr>
                <w:sz w:val="16"/>
                <w:lang w:val="it-IT"/>
              </w:rPr>
            </w:pPr>
          </w:p>
        </w:tc>
      </w:tr>
      <w:tr w:rsidR="001C746C" w:rsidRPr="0061601D" w14:paraId="32828588" w14:textId="77777777">
        <w:tc>
          <w:tcPr>
            <w:tcW w:w="4605" w:type="dxa"/>
          </w:tcPr>
          <w:p w14:paraId="1A5AE815" w14:textId="77777777" w:rsidR="001C746C" w:rsidRDefault="00132869" w:rsidP="00B17FEA">
            <w:pPr>
              <w:ind w:right="170"/>
              <w:jc w:val="both"/>
            </w:pPr>
            <w:r>
              <w:t>Diese Anordnung wird der Bevölkerung durch die Veröffentlichung an der Amtstafel bekanntgegeben</w:t>
            </w:r>
            <w:r w:rsidR="00B17FEA">
              <w:t xml:space="preserve"> und tritt am Tage nach ihrer Veröffentlichung in Kraft</w:t>
            </w:r>
            <w:r>
              <w:t>.</w:t>
            </w:r>
          </w:p>
        </w:tc>
        <w:tc>
          <w:tcPr>
            <w:tcW w:w="4605" w:type="dxa"/>
          </w:tcPr>
          <w:p w14:paraId="2C862D3F" w14:textId="77777777" w:rsidR="001C746C" w:rsidRDefault="00132869" w:rsidP="00B17FEA">
            <w:pPr>
              <w:ind w:left="73"/>
              <w:jc w:val="both"/>
              <w:rPr>
                <w:lang w:val="it-IT"/>
              </w:rPr>
            </w:pPr>
            <w:r>
              <w:rPr>
                <w:lang w:val="it-IT"/>
              </w:rPr>
              <w:t>Della presente ordinanza viene data notizia al pubblico mediante affissione all’albo comunale</w:t>
            </w:r>
            <w:r w:rsidR="00B17FEA">
              <w:rPr>
                <w:lang w:val="it-IT"/>
              </w:rPr>
              <w:t xml:space="preserve"> ed essa entra in vigore il giorno successivo alla pubblicazione</w:t>
            </w:r>
            <w:r>
              <w:rPr>
                <w:lang w:val="it-IT"/>
              </w:rPr>
              <w:t>.</w:t>
            </w:r>
          </w:p>
        </w:tc>
      </w:tr>
    </w:tbl>
    <w:p w14:paraId="54497C5C" w14:textId="77777777" w:rsidR="001C746C" w:rsidRDefault="001C746C">
      <w:pPr>
        <w:jc w:val="both"/>
        <w:rPr>
          <w:sz w:val="24"/>
          <w:lang w:val="it-IT"/>
        </w:rPr>
      </w:pPr>
    </w:p>
    <w:p w14:paraId="2234B9FA" w14:textId="77777777" w:rsidR="001C746C" w:rsidRDefault="00132869">
      <w:pPr>
        <w:pStyle w:val="berschrift6"/>
      </w:pPr>
      <w:r>
        <w:t>DER BÜRGERMEISTER – IL SINDACO</w:t>
      </w:r>
    </w:p>
    <w:p w14:paraId="5BCF7C84" w14:textId="55CEE99D" w:rsidR="001C746C" w:rsidRPr="00E6181E" w:rsidRDefault="00132869">
      <w:pPr>
        <w:ind w:left="360"/>
        <w:jc w:val="center"/>
        <w:rPr>
          <w:bCs/>
          <w:sz w:val="24"/>
        </w:rPr>
      </w:pPr>
      <w:r w:rsidRPr="00E6181E">
        <w:rPr>
          <w:bCs/>
          <w:sz w:val="24"/>
        </w:rPr>
        <w:t xml:space="preserve">- </w:t>
      </w:r>
      <w:r w:rsidR="00E6181E" w:rsidRPr="00E6181E">
        <w:rPr>
          <w:bCs/>
          <w:sz w:val="24"/>
        </w:rPr>
        <w:t>Alois Forcher</w:t>
      </w:r>
      <w:r w:rsidRPr="00E6181E">
        <w:rPr>
          <w:bCs/>
          <w:sz w:val="24"/>
        </w:rPr>
        <w:t xml:space="preserve"> -</w:t>
      </w:r>
    </w:p>
    <w:p w14:paraId="41E8C5D8" w14:textId="77777777" w:rsidR="001C746C" w:rsidRDefault="004E784A">
      <w:pPr>
        <w:ind w:left="360"/>
        <w:jc w:val="center"/>
        <w:rPr>
          <w:lang w:val="it-IT"/>
        </w:rPr>
      </w:pPr>
      <w:r>
        <w:rPr>
          <w:lang w:val="it-IT"/>
        </w:rPr>
        <w:t xml:space="preserve">(digital </w:t>
      </w:r>
      <w:proofErr w:type="spellStart"/>
      <w:r>
        <w:rPr>
          <w:lang w:val="it-IT"/>
        </w:rPr>
        <w:t>signiertes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Dokument</w:t>
      </w:r>
      <w:proofErr w:type="spellEnd"/>
      <w:r>
        <w:rPr>
          <w:lang w:val="it-IT"/>
        </w:rPr>
        <w:t>)</w:t>
      </w:r>
    </w:p>
    <w:sectPr w:rsidR="001C746C">
      <w:headerReference w:type="default" r:id="rId7"/>
      <w:pgSz w:w="11906" w:h="16838"/>
      <w:pgMar w:top="1304" w:right="1418" w:bottom="1134" w:left="1418" w:header="720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9D2E8" w14:textId="77777777" w:rsidR="001C746C" w:rsidRDefault="00132869">
      <w:r>
        <w:separator/>
      </w:r>
    </w:p>
  </w:endnote>
  <w:endnote w:type="continuationSeparator" w:id="0">
    <w:p w14:paraId="16CFE861" w14:textId="77777777" w:rsidR="001C746C" w:rsidRDefault="00132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ACCE8" w14:textId="77777777" w:rsidR="001C746C" w:rsidRDefault="00132869">
      <w:r>
        <w:separator/>
      </w:r>
    </w:p>
  </w:footnote>
  <w:footnote w:type="continuationSeparator" w:id="0">
    <w:p w14:paraId="4C80C9A7" w14:textId="77777777" w:rsidR="001C746C" w:rsidRDefault="00132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969"/>
      <w:gridCol w:w="1701"/>
      <w:gridCol w:w="3969"/>
    </w:tblGrid>
    <w:tr w:rsidR="00D72346" w14:paraId="13560F06" w14:textId="77777777" w:rsidTr="00517BCF">
      <w:trPr>
        <w:cantSplit/>
      </w:trPr>
      <w:tc>
        <w:tcPr>
          <w:tcW w:w="3969" w:type="dxa"/>
        </w:tcPr>
        <w:p w14:paraId="7D801D66" w14:textId="77777777" w:rsidR="00D72346" w:rsidRDefault="00D72346" w:rsidP="00517BCF">
          <w:pPr>
            <w:jc w:val="right"/>
          </w:pPr>
          <w:r>
            <w:rPr>
              <w:rFonts w:ascii="CG Times (WN)" w:hAnsi="CG Times (WN)"/>
              <w:sz w:val="26"/>
            </w:rPr>
            <w:t>GEMEINDE</w:t>
          </w:r>
        </w:p>
        <w:p w14:paraId="36F4DF12" w14:textId="77777777" w:rsidR="00D72346" w:rsidRDefault="00D72346" w:rsidP="00517BCF">
          <w:pPr>
            <w:jc w:val="right"/>
          </w:pPr>
          <w:r>
            <w:rPr>
              <w:rFonts w:ascii="CG Times (WN)" w:hAnsi="CG Times (WN)"/>
              <w:b/>
              <w:spacing w:val="10"/>
              <w:sz w:val="34"/>
            </w:rPr>
            <w:t>PARTSCHINS</w:t>
          </w:r>
        </w:p>
        <w:p w14:paraId="6B1E89AE" w14:textId="77777777" w:rsidR="00D72346" w:rsidRDefault="00D72346" w:rsidP="00517BCF">
          <w:pPr>
            <w:jc w:val="right"/>
            <w:rPr>
              <w:sz w:val="16"/>
            </w:rPr>
          </w:pPr>
          <w:r>
            <w:rPr>
              <w:rFonts w:ascii="CG Times (WN)" w:hAnsi="CG Times (WN)"/>
              <w:sz w:val="14"/>
            </w:rPr>
            <w:t>AUTONOME PROVINZ BOZEN - SÜDTIROL</w:t>
          </w:r>
        </w:p>
        <w:p w14:paraId="0D94D7BE" w14:textId="77777777" w:rsidR="00D72346" w:rsidRPr="00D72346" w:rsidRDefault="00D72346" w:rsidP="00D72346">
          <w:pPr>
            <w:jc w:val="right"/>
            <w:rPr>
              <w:rFonts w:ascii="CG Times (WN)" w:hAnsi="CG Times (WN)"/>
              <w:sz w:val="18"/>
            </w:rPr>
          </w:pPr>
          <w:r>
            <w:rPr>
              <w:rFonts w:ascii="CG Times (WN)" w:hAnsi="CG Times (WN)"/>
              <w:sz w:val="18"/>
            </w:rPr>
            <w:t>39020 PARTSCHINS - Schulmeisterstr. 1</w:t>
          </w:r>
        </w:p>
      </w:tc>
      <w:tc>
        <w:tcPr>
          <w:tcW w:w="1701" w:type="dxa"/>
        </w:tcPr>
        <w:p w14:paraId="22254D7F" w14:textId="77777777" w:rsidR="00D72346" w:rsidRDefault="00D72346" w:rsidP="00517BCF">
          <w:pPr>
            <w:jc w:val="center"/>
          </w:pPr>
          <w:r>
            <w:rPr>
              <w:noProof/>
            </w:rPr>
            <w:drawing>
              <wp:inline distT="0" distB="0" distL="0" distR="0" wp14:anchorId="19D433E1" wp14:editId="7CD6F0B6">
                <wp:extent cx="612140" cy="668020"/>
                <wp:effectExtent l="0" t="0" r="0" b="0"/>
                <wp:docPr id="2" name="Bild 2" descr="GEMEIN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EMEIND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140" cy="66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</w:tcPr>
        <w:p w14:paraId="0C1AC0D4" w14:textId="77777777" w:rsidR="00D72346" w:rsidRDefault="00D72346" w:rsidP="00517BCF">
          <w:pPr>
            <w:rPr>
              <w:rFonts w:ascii="CG Times (WN)" w:hAnsi="CG Times (WN)"/>
              <w:lang w:val="it-IT"/>
            </w:rPr>
          </w:pPr>
          <w:r>
            <w:rPr>
              <w:rFonts w:ascii="CG Times (WN)" w:hAnsi="CG Times (WN)"/>
              <w:sz w:val="26"/>
              <w:lang w:val="it-IT"/>
            </w:rPr>
            <w:t>COMUNE DI</w:t>
          </w:r>
        </w:p>
        <w:p w14:paraId="796447A0" w14:textId="77777777" w:rsidR="00D72346" w:rsidRDefault="00D72346" w:rsidP="00517BCF">
          <w:pPr>
            <w:rPr>
              <w:rFonts w:ascii="CG Times (WN)" w:hAnsi="CG Times (WN)"/>
              <w:b/>
              <w:sz w:val="34"/>
              <w:lang w:val="it-IT"/>
            </w:rPr>
          </w:pPr>
          <w:r>
            <w:rPr>
              <w:rFonts w:ascii="CG Times (WN)" w:hAnsi="CG Times (WN)"/>
              <w:b/>
              <w:spacing w:val="25"/>
              <w:sz w:val="34"/>
              <w:lang w:val="it-IT"/>
            </w:rPr>
            <w:t>PARCINES</w:t>
          </w:r>
        </w:p>
        <w:p w14:paraId="171CB153" w14:textId="77777777" w:rsidR="00D72346" w:rsidRDefault="00D72346" w:rsidP="00517BCF">
          <w:pPr>
            <w:rPr>
              <w:rFonts w:ascii="CG Times (WN)" w:hAnsi="CG Times (WN)"/>
              <w:sz w:val="14"/>
              <w:lang w:val="it-IT"/>
            </w:rPr>
          </w:pPr>
          <w:r>
            <w:rPr>
              <w:rFonts w:ascii="CG Times (WN)" w:hAnsi="CG Times (WN)"/>
              <w:sz w:val="14"/>
              <w:lang w:val="it-IT"/>
            </w:rPr>
            <w:t>PROV. AUTONOMA DI BOLZANO - ALTO ADIGE</w:t>
          </w:r>
        </w:p>
        <w:p w14:paraId="42CB7BB8" w14:textId="77777777" w:rsidR="00D72346" w:rsidRPr="00D72346" w:rsidRDefault="00D72346" w:rsidP="00517BCF">
          <w:pPr>
            <w:rPr>
              <w:rFonts w:ascii="CG Times (WN)" w:hAnsi="CG Times (WN)"/>
              <w:sz w:val="18"/>
              <w:lang w:val="it-IT"/>
            </w:rPr>
          </w:pPr>
          <w:r>
            <w:rPr>
              <w:rFonts w:ascii="CG Times (WN)" w:hAnsi="CG Times (WN)"/>
              <w:sz w:val="18"/>
              <w:lang w:val="it-IT"/>
            </w:rPr>
            <w:t>39020 PARCINES - Via del Maestro, 1</w:t>
          </w:r>
        </w:p>
      </w:tc>
    </w:tr>
    <w:tr w:rsidR="00D72346" w14:paraId="63F62435" w14:textId="77777777" w:rsidTr="00517BCF">
      <w:trPr>
        <w:cantSplit/>
        <w:trHeight w:val="120"/>
      </w:trPr>
      <w:tc>
        <w:tcPr>
          <w:tcW w:w="3969" w:type="dxa"/>
        </w:tcPr>
        <w:p w14:paraId="678B101A" w14:textId="77777777" w:rsidR="00D72346" w:rsidRDefault="00D72346" w:rsidP="00517BCF">
          <w:pPr>
            <w:spacing w:line="158" w:lineRule="exact"/>
            <w:jc w:val="right"/>
            <w:rPr>
              <w:rFonts w:ascii="CG Times" w:hAnsi="CG Times"/>
              <w:sz w:val="16"/>
              <w:lang w:val="it-IT"/>
            </w:rPr>
          </w:pPr>
          <w:proofErr w:type="spellStart"/>
          <w:r>
            <w:rPr>
              <w:rFonts w:ascii="CG Times" w:hAnsi="CG Times"/>
              <w:sz w:val="16"/>
              <w:lang w:val="it-IT"/>
            </w:rPr>
            <w:t>Steuernummer</w:t>
          </w:r>
          <w:proofErr w:type="spellEnd"/>
        </w:p>
      </w:tc>
      <w:tc>
        <w:tcPr>
          <w:tcW w:w="1701" w:type="dxa"/>
        </w:tcPr>
        <w:p w14:paraId="5CF594C1" w14:textId="77777777" w:rsidR="00D72346" w:rsidRDefault="00D72346" w:rsidP="00517BCF">
          <w:pPr>
            <w:spacing w:line="158" w:lineRule="exact"/>
            <w:jc w:val="center"/>
            <w:rPr>
              <w:rFonts w:ascii="CG Times" w:hAnsi="CG Times"/>
              <w:sz w:val="16"/>
            </w:rPr>
          </w:pPr>
          <w:r>
            <w:rPr>
              <w:rFonts w:ascii="CG Times" w:hAnsi="CG Times"/>
              <w:sz w:val="16"/>
            </w:rPr>
            <w:t>82003190210</w:t>
          </w:r>
        </w:p>
      </w:tc>
      <w:tc>
        <w:tcPr>
          <w:tcW w:w="3969" w:type="dxa"/>
        </w:tcPr>
        <w:p w14:paraId="54588BC0" w14:textId="77777777" w:rsidR="00D72346" w:rsidRDefault="00D72346" w:rsidP="00517BCF">
          <w:pPr>
            <w:spacing w:line="158" w:lineRule="exact"/>
            <w:rPr>
              <w:rFonts w:ascii="CG Times" w:hAnsi="CG Times"/>
              <w:sz w:val="16"/>
            </w:rPr>
          </w:pPr>
          <w:proofErr w:type="spellStart"/>
          <w:r>
            <w:rPr>
              <w:rFonts w:ascii="CG Times" w:hAnsi="CG Times"/>
              <w:sz w:val="16"/>
            </w:rPr>
            <w:t>Codice</w:t>
          </w:r>
          <w:proofErr w:type="spellEnd"/>
          <w:r>
            <w:rPr>
              <w:rFonts w:ascii="CG Times" w:hAnsi="CG Times"/>
              <w:sz w:val="16"/>
            </w:rPr>
            <w:t xml:space="preserve"> </w:t>
          </w:r>
          <w:proofErr w:type="spellStart"/>
          <w:r>
            <w:rPr>
              <w:rFonts w:ascii="CG Times" w:hAnsi="CG Times"/>
              <w:sz w:val="16"/>
            </w:rPr>
            <w:t>Fiscale</w:t>
          </w:r>
          <w:proofErr w:type="spellEnd"/>
        </w:p>
      </w:tc>
    </w:tr>
    <w:tr w:rsidR="00D72346" w14:paraId="7A1121A6" w14:textId="77777777" w:rsidTr="00517BCF">
      <w:trPr>
        <w:cantSplit/>
        <w:trHeight w:val="120"/>
      </w:trPr>
      <w:tc>
        <w:tcPr>
          <w:tcW w:w="3969" w:type="dxa"/>
        </w:tcPr>
        <w:p w14:paraId="74D7EED3" w14:textId="77777777" w:rsidR="00D72346" w:rsidRDefault="00D72346" w:rsidP="00517BCF">
          <w:pPr>
            <w:spacing w:line="158" w:lineRule="exact"/>
            <w:jc w:val="right"/>
            <w:rPr>
              <w:rFonts w:ascii="CG Times" w:hAnsi="CG Times"/>
              <w:sz w:val="16"/>
            </w:rPr>
          </w:pPr>
          <w:r>
            <w:rPr>
              <w:rFonts w:ascii="CG Times" w:hAnsi="CG Times"/>
              <w:sz w:val="16"/>
            </w:rPr>
            <w:t>Mehrwertsteuerposition</w:t>
          </w:r>
        </w:p>
      </w:tc>
      <w:tc>
        <w:tcPr>
          <w:tcW w:w="1701" w:type="dxa"/>
        </w:tcPr>
        <w:p w14:paraId="1AF2123C" w14:textId="77777777" w:rsidR="00D72346" w:rsidRDefault="00D72346" w:rsidP="00517BCF">
          <w:pPr>
            <w:spacing w:line="158" w:lineRule="exact"/>
            <w:jc w:val="center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00100510213</w:t>
          </w:r>
        </w:p>
      </w:tc>
      <w:tc>
        <w:tcPr>
          <w:tcW w:w="3969" w:type="dxa"/>
        </w:tcPr>
        <w:p w14:paraId="53B24BC2" w14:textId="77777777" w:rsidR="00D72346" w:rsidRDefault="00D72346" w:rsidP="00517BCF">
          <w:pPr>
            <w:spacing w:line="158" w:lineRule="exact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Posizione IVA</w:t>
          </w:r>
        </w:p>
      </w:tc>
    </w:tr>
    <w:tr w:rsidR="00D72346" w14:paraId="72A305FC" w14:textId="77777777" w:rsidTr="00517BCF">
      <w:trPr>
        <w:cantSplit/>
        <w:trHeight w:val="120"/>
      </w:trPr>
      <w:tc>
        <w:tcPr>
          <w:tcW w:w="3969" w:type="dxa"/>
        </w:tcPr>
        <w:p w14:paraId="7E44C4C7" w14:textId="77777777" w:rsidR="00D72346" w:rsidRDefault="00D72346" w:rsidP="00517BCF">
          <w:pPr>
            <w:spacing w:line="158" w:lineRule="exact"/>
            <w:jc w:val="right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Tel.</w:t>
          </w:r>
        </w:p>
      </w:tc>
      <w:tc>
        <w:tcPr>
          <w:tcW w:w="1701" w:type="dxa"/>
        </w:tcPr>
        <w:p w14:paraId="2F3E00A7" w14:textId="77777777" w:rsidR="00D72346" w:rsidRDefault="00D72346" w:rsidP="00D72346">
          <w:pPr>
            <w:spacing w:line="158" w:lineRule="exact"/>
            <w:jc w:val="center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0473/966200</w:t>
          </w:r>
        </w:p>
      </w:tc>
      <w:tc>
        <w:tcPr>
          <w:tcW w:w="3969" w:type="dxa"/>
        </w:tcPr>
        <w:p w14:paraId="78ABD1F8" w14:textId="77777777" w:rsidR="00D72346" w:rsidRDefault="00D72346" w:rsidP="00517BCF">
          <w:pPr>
            <w:spacing w:line="158" w:lineRule="exact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Tel.</w:t>
          </w:r>
        </w:p>
      </w:tc>
    </w:tr>
    <w:tr w:rsidR="00D72346" w14:paraId="7880DB44" w14:textId="77777777" w:rsidTr="00517BCF">
      <w:trPr>
        <w:cantSplit/>
        <w:trHeight w:val="120"/>
      </w:trPr>
      <w:tc>
        <w:tcPr>
          <w:tcW w:w="3969" w:type="dxa"/>
        </w:tcPr>
        <w:p w14:paraId="73298E27" w14:textId="77777777" w:rsidR="00D72346" w:rsidRDefault="00D72346" w:rsidP="00517BCF">
          <w:pPr>
            <w:spacing w:line="158" w:lineRule="exact"/>
            <w:jc w:val="right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Telefax</w:t>
          </w:r>
        </w:p>
      </w:tc>
      <w:tc>
        <w:tcPr>
          <w:tcW w:w="1701" w:type="dxa"/>
        </w:tcPr>
        <w:p w14:paraId="1C3F66E1" w14:textId="77777777" w:rsidR="00D72346" w:rsidRDefault="00D72346" w:rsidP="00517BCF">
          <w:pPr>
            <w:spacing w:line="158" w:lineRule="exact"/>
            <w:jc w:val="center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0473/966201</w:t>
          </w:r>
        </w:p>
      </w:tc>
      <w:tc>
        <w:tcPr>
          <w:tcW w:w="3969" w:type="dxa"/>
        </w:tcPr>
        <w:p w14:paraId="475A9131" w14:textId="77777777" w:rsidR="00D72346" w:rsidRDefault="00D72346" w:rsidP="00517BCF">
          <w:pPr>
            <w:spacing w:line="158" w:lineRule="exact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Fax</w:t>
          </w:r>
        </w:p>
      </w:tc>
    </w:tr>
    <w:tr w:rsidR="00D72346" w:rsidRPr="0061601D" w14:paraId="1EB08CBF" w14:textId="77777777" w:rsidTr="00517BCF">
      <w:trPr>
        <w:cantSplit/>
        <w:trHeight w:val="120"/>
      </w:trPr>
      <w:tc>
        <w:tcPr>
          <w:tcW w:w="3969" w:type="dxa"/>
          <w:tcBorders>
            <w:bottom w:val="single" w:sz="12" w:space="0" w:color="auto"/>
          </w:tcBorders>
        </w:tcPr>
        <w:p w14:paraId="0268B113" w14:textId="77777777" w:rsidR="00D72346" w:rsidRPr="00E6181E" w:rsidRDefault="0053029F" w:rsidP="00517BCF">
          <w:pPr>
            <w:spacing w:line="158" w:lineRule="exact"/>
            <w:jc w:val="right"/>
            <w:rPr>
              <w:rFonts w:ascii="CG Times" w:hAnsi="CG Times"/>
              <w:sz w:val="16"/>
            </w:rPr>
          </w:pPr>
          <w:hyperlink r:id="rId2" w:history="1">
            <w:r w:rsidR="00D72346" w:rsidRPr="00E6181E">
              <w:rPr>
                <w:rStyle w:val="Hyperlink"/>
                <w:rFonts w:ascii="CG Times" w:hAnsi="CG Times"/>
                <w:sz w:val="16"/>
              </w:rPr>
              <w:t>partschins.parcines@legalmail.it</w:t>
            </w:r>
          </w:hyperlink>
        </w:p>
        <w:p w14:paraId="055DD2A3" w14:textId="77777777" w:rsidR="00D72346" w:rsidRPr="00E6181E" w:rsidRDefault="00D72346" w:rsidP="00517BCF">
          <w:pPr>
            <w:spacing w:line="158" w:lineRule="exact"/>
            <w:jc w:val="right"/>
            <w:rPr>
              <w:rFonts w:ascii="CG Times" w:hAnsi="CG Times"/>
              <w:sz w:val="16"/>
            </w:rPr>
          </w:pPr>
          <w:r w:rsidRPr="00E6181E">
            <w:rPr>
              <w:rFonts w:ascii="CG Times" w:hAnsi="CG Times"/>
              <w:sz w:val="16"/>
            </w:rPr>
            <w:t>info@gemeinde.partschins.bz.it</w:t>
          </w:r>
        </w:p>
        <w:p w14:paraId="7B667B8C" w14:textId="77777777" w:rsidR="00D72346" w:rsidRPr="008E5047" w:rsidRDefault="00D72346" w:rsidP="00517BCF">
          <w:pPr>
            <w:spacing w:line="158" w:lineRule="exact"/>
            <w:jc w:val="right"/>
            <w:rPr>
              <w:rFonts w:ascii="CG Times" w:hAnsi="CG Times"/>
              <w:sz w:val="16"/>
            </w:rPr>
          </w:pPr>
          <w:r w:rsidRPr="008E5047">
            <w:rPr>
              <w:rFonts w:ascii="CG Times" w:hAnsi="CG Times"/>
              <w:sz w:val="16"/>
            </w:rPr>
            <w:t>www.gemeinde.partschins.bz.it</w:t>
          </w:r>
        </w:p>
      </w:tc>
      <w:tc>
        <w:tcPr>
          <w:tcW w:w="1701" w:type="dxa"/>
          <w:tcBorders>
            <w:bottom w:val="single" w:sz="12" w:space="0" w:color="auto"/>
          </w:tcBorders>
        </w:tcPr>
        <w:p w14:paraId="259EB3DF" w14:textId="77777777" w:rsidR="00D72346" w:rsidRDefault="00D72346" w:rsidP="00517BCF">
          <w:pPr>
            <w:spacing w:line="158" w:lineRule="exact"/>
            <w:jc w:val="center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PEC</w:t>
          </w:r>
        </w:p>
        <w:p w14:paraId="54672CAE" w14:textId="77777777" w:rsidR="00D72346" w:rsidRDefault="00D72346" w:rsidP="00517BCF">
          <w:pPr>
            <w:spacing w:line="158" w:lineRule="exact"/>
            <w:jc w:val="center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E-Mail</w:t>
          </w:r>
        </w:p>
        <w:p w14:paraId="1529F1AB" w14:textId="77777777" w:rsidR="00D72346" w:rsidRDefault="00D72346" w:rsidP="00517BCF">
          <w:pPr>
            <w:spacing w:line="158" w:lineRule="exact"/>
            <w:jc w:val="center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Internet</w:t>
          </w:r>
        </w:p>
      </w:tc>
      <w:tc>
        <w:tcPr>
          <w:tcW w:w="3969" w:type="dxa"/>
          <w:tcBorders>
            <w:bottom w:val="single" w:sz="12" w:space="0" w:color="auto"/>
          </w:tcBorders>
        </w:tcPr>
        <w:p w14:paraId="0528FA87" w14:textId="77777777" w:rsidR="00D72346" w:rsidRDefault="001011A6" w:rsidP="00517BCF">
          <w:pPr>
            <w:spacing w:line="158" w:lineRule="exact"/>
            <w:rPr>
              <w:rFonts w:ascii="CG Times" w:hAnsi="CG Times"/>
              <w:sz w:val="16"/>
              <w:lang w:val="it-IT"/>
            </w:rPr>
          </w:pPr>
          <w:hyperlink r:id="rId3" w:history="1">
            <w:r w:rsidR="00D72346" w:rsidRPr="0061054C">
              <w:rPr>
                <w:rStyle w:val="Hyperlink"/>
                <w:rFonts w:ascii="CG Times" w:hAnsi="CG Times"/>
                <w:sz w:val="16"/>
                <w:lang w:val="it-IT"/>
              </w:rPr>
              <w:t>partschins.parcines@legalmail.it</w:t>
            </w:r>
          </w:hyperlink>
        </w:p>
        <w:p w14:paraId="101FB283" w14:textId="77777777" w:rsidR="00D72346" w:rsidRDefault="00D72346" w:rsidP="00517BCF">
          <w:pPr>
            <w:spacing w:line="158" w:lineRule="exact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info@comune.parcines.bz.it</w:t>
          </w:r>
        </w:p>
        <w:p w14:paraId="2B0FF82C" w14:textId="77777777" w:rsidR="00D72346" w:rsidRDefault="00D72346" w:rsidP="00517BCF">
          <w:pPr>
            <w:spacing w:line="158" w:lineRule="exact"/>
            <w:rPr>
              <w:rFonts w:ascii="CG Times" w:hAnsi="CG Times"/>
              <w:sz w:val="16"/>
              <w:lang w:val="it-IT"/>
            </w:rPr>
          </w:pPr>
          <w:r>
            <w:rPr>
              <w:rFonts w:ascii="CG Times" w:hAnsi="CG Times"/>
              <w:sz w:val="16"/>
              <w:lang w:val="it-IT"/>
            </w:rPr>
            <w:t>www.comune.parcines.bz.it</w:t>
          </w:r>
        </w:p>
      </w:tc>
    </w:tr>
  </w:tbl>
  <w:p w14:paraId="76145047" w14:textId="77777777" w:rsidR="001C746C" w:rsidRPr="00E6181E" w:rsidRDefault="001C746C" w:rsidP="00D72346">
    <w:pPr>
      <w:pStyle w:val="Kopfzeil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85CD3"/>
    <w:multiLevelType w:val="singleLevel"/>
    <w:tmpl w:val="AC3AAE9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A372F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EA7F7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2823E66"/>
    <w:multiLevelType w:val="singleLevel"/>
    <w:tmpl w:val="A10E11D2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5C308B0"/>
    <w:multiLevelType w:val="singleLevel"/>
    <w:tmpl w:val="D622505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0107B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CD96183"/>
    <w:multiLevelType w:val="singleLevel"/>
    <w:tmpl w:val="19727350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8863A3"/>
    <w:multiLevelType w:val="singleLevel"/>
    <w:tmpl w:val="6AAEF1F4"/>
    <w:lvl w:ilvl="0">
      <w:start w:val="1"/>
      <w:numFmt w:val="decimal"/>
      <w:lvlText w:val="%1)"/>
      <w:lvlJc w:val="left"/>
      <w:pPr>
        <w:tabs>
          <w:tab w:val="num" w:pos="473"/>
        </w:tabs>
        <w:ind w:left="473" w:hanging="360"/>
      </w:pPr>
      <w:rPr>
        <w:rFonts w:hint="default"/>
      </w:rPr>
    </w:lvl>
  </w:abstractNum>
  <w:abstractNum w:abstractNumId="8" w15:restartNumberingAfterBreak="0">
    <w:nsid w:val="262C2E79"/>
    <w:multiLevelType w:val="hybridMultilevel"/>
    <w:tmpl w:val="5442CE96"/>
    <w:lvl w:ilvl="0" w:tplc="6AD61DC4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72C22"/>
    <w:multiLevelType w:val="hybridMultilevel"/>
    <w:tmpl w:val="CFAC96C6"/>
    <w:lvl w:ilvl="0" w:tplc="5CAC93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B1273"/>
    <w:multiLevelType w:val="singleLevel"/>
    <w:tmpl w:val="3BE09064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1CE70B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43D36ED"/>
    <w:multiLevelType w:val="hybridMultilevel"/>
    <w:tmpl w:val="D416E592"/>
    <w:lvl w:ilvl="0" w:tplc="04070001">
      <w:start w:val="1"/>
      <w:numFmt w:val="bullet"/>
      <w:lvlText w:val=""/>
      <w:lvlJc w:val="left"/>
      <w:pPr>
        <w:tabs>
          <w:tab w:val="num" w:pos="793"/>
        </w:tabs>
        <w:ind w:left="79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13"/>
        </w:tabs>
        <w:ind w:left="1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13" w15:restartNumberingAfterBreak="0">
    <w:nsid w:val="3B4E4C70"/>
    <w:multiLevelType w:val="singleLevel"/>
    <w:tmpl w:val="2C006722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21C7A2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A25229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C6F7A07"/>
    <w:multiLevelType w:val="singleLevel"/>
    <w:tmpl w:val="1CA42ED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8D22B5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B9B3C53"/>
    <w:multiLevelType w:val="singleLevel"/>
    <w:tmpl w:val="84286318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D1B56EC"/>
    <w:multiLevelType w:val="hybridMultilevel"/>
    <w:tmpl w:val="74DEC75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6ECA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37463B"/>
    <w:multiLevelType w:val="singleLevel"/>
    <w:tmpl w:val="9A5C4BC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498575342">
    <w:abstractNumId w:val="11"/>
  </w:num>
  <w:num w:numId="2" w16cid:durableId="1763649887">
    <w:abstractNumId w:val="14"/>
  </w:num>
  <w:num w:numId="3" w16cid:durableId="1114247747">
    <w:abstractNumId w:val="2"/>
  </w:num>
  <w:num w:numId="4" w16cid:durableId="1392194165">
    <w:abstractNumId w:val="15"/>
  </w:num>
  <w:num w:numId="5" w16cid:durableId="1570729167">
    <w:abstractNumId w:val="17"/>
  </w:num>
  <w:num w:numId="6" w16cid:durableId="554971337">
    <w:abstractNumId w:val="10"/>
  </w:num>
  <w:num w:numId="7" w16cid:durableId="271330472">
    <w:abstractNumId w:val="16"/>
  </w:num>
  <w:num w:numId="8" w16cid:durableId="1461798339">
    <w:abstractNumId w:val="7"/>
  </w:num>
  <w:num w:numId="9" w16cid:durableId="1262377501">
    <w:abstractNumId w:val="20"/>
  </w:num>
  <w:num w:numId="10" w16cid:durableId="160392839">
    <w:abstractNumId w:val="4"/>
  </w:num>
  <w:num w:numId="11" w16cid:durableId="421101419">
    <w:abstractNumId w:val="0"/>
  </w:num>
  <w:num w:numId="12" w16cid:durableId="529924396">
    <w:abstractNumId w:val="3"/>
  </w:num>
  <w:num w:numId="13" w16cid:durableId="147673036">
    <w:abstractNumId w:val="13"/>
  </w:num>
  <w:num w:numId="14" w16cid:durableId="2073379960">
    <w:abstractNumId w:val="18"/>
  </w:num>
  <w:num w:numId="15" w16cid:durableId="1864782964">
    <w:abstractNumId w:val="6"/>
  </w:num>
  <w:num w:numId="16" w16cid:durableId="2078165869">
    <w:abstractNumId w:val="5"/>
  </w:num>
  <w:num w:numId="17" w16cid:durableId="1846047523">
    <w:abstractNumId w:val="1"/>
  </w:num>
  <w:num w:numId="18" w16cid:durableId="1405452182">
    <w:abstractNumId w:val="12"/>
  </w:num>
  <w:num w:numId="19" w16cid:durableId="102505056">
    <w:abstractNumId w:val="19"/>
  </w:num>
  <w:num w:numId="20" w16cid:durableId="180825935">
    <w:abstractNumId w:val="9"/>
  </w:num>
  <w:num w:numId="21" w16cid:durableId="8976721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DB8"/>
    <w:rsid w:val="00067904"/>
    <w:rsid w:val="00074C17"/>
    <w:rsid w:val="001011A6"/>
    <w:rsid w:val="00132869"/>
    <w:rsid w:val="00163206"/>
    <w:rsid w:val="001C2DB8"/>
    <w:rsid w:val="001C746C"/>
    <w:rsid w:val="00250549"/>
    <w:rsid w:val="00306D76"/>
    <w:rsid w:val="004E784A"/>
    <w:rsid w:val="0053029F"/>
    <w:rsid w:val="005C70B0"/>
    <w:rsid w:val="0061601D"/>
    <w:rsid w:val="007063AF"/>
    <w:rsid w:val="00720145"/>
    <w:rsid w:val="0073171D"/>
    <w:rsid w:val="00866EA1"/>
    <w:rsid w:val="008B5B27"/>
    <w:rsid w:val="008E5047"/>
    <w:rsid w:val="00963EAB"/>
    <w:rsid w:val="00A1030B"/>
    <w:rsid w:val="00A6774E"/>
    <w:rsid w:val="00A701E8"/>
    <w:rsid w:val="00B02132"/>
    <w:rsid w:val="00B17FEA"/>
    <w:rsid w:val="00B2748F"/>
    <w:rsid w:val="00D72346"/>
    <w:rsid w:val="00E6181E"/>
    <w:rsid w:val="00EA739D"/>
    <w:rsid w:val="00EB3C30"/>
    <w:rsid w:val="00ED42C0"/>
    <w:rsid w:val="00F3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F40F65"/>
  <w15:docId w15:val="{54E0C676-6116-47B0-B9D0-17AFC1F7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b/>
      <w:sz w:val="22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  <w:sz w:val="24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  <w:sz w:val="22"/>
    </w:rPr>
  </w:style>
  <w:style w:type="paragraph" w:styleId="berschrift4">
    <w:name w:val="heading 4"/>
    <w:basedOn w:val="Standard"/>
    <w:next w:val="Standard"/>
    <w:qFormat/>
    <w:pPr>
      <w:keepNext/>
      <w:ind w:right="284"/>
      <w:jc w:val="center"/>
      <w:outlineLvl w:val="3"/>
    </w:pPr>
    <w:rPr>
      <w:b/>
      <w:sz w:val="24"/>
    </w:rPr>
  </w:style>
  <w:style w:type="paragraph" w:styleId="berschrift5">
    <w:name w:val="heading 5"/>
    <w:basedOn w:val="Standard"/>
    <w:next w:val="Standard"/>
    <w:qFormat/>
    <w:pPr>
      <w:keepNext/>
      <w:ind w:left="113"/>
      <w:jc w:val="center"/>
      <w:outlineLvl w:val="4"/>
    </w:pPr>
    <w:rPr>
      <w:b/>
      <w:sz w:val="24"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rFonts w:ascii="Arial" w:hAnsi="Arial"/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723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artschins.parcines@legalmail.it" TargetMode="External"/><Relationship Id="rId2" Type="http://schemas.openxmlformats.org/officeDocument/2006/relationships/hyperlink" Target="mailto:partschins.parcines@legalmail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GEMEINDEBAUAMT</vt:lpstr>
    </vt:vector>
  </TitlesOfParts>
  <Company>Gemeinde Algund</Company>
  <LinksUpToDate>false</LinksUpToDate>
  <CharactersWithSpaces>3234</CharactersWithSpaces>
  <SharedDoc>false</SharedDoc>
  <HLinks>
    <vt:vector size="6" baseType="variant">
      <vt:variant>
        <vt:i4>4522061</vt:i4>
      </vt:variant>
      <vt:variant>
        <vt:i4>3923</vt:i4>
      </vt:variant>
      <vt:variant>
        <vt:i4>1025</vt:i4>
      </vt:variant>
      <vt:variant>
        <vt:i4>1</vt:i4>
      </vt:variant>
      <vt:variant>
        <vt:lpwstr>H:\USER\COMMON\TEXTBAU\GEMEINDE.BMP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GEMEINDEBAUAMT</dc:title>
  <dc:creator>Egon</dc:creator>
  <cp:lastModifiedBy>Andreas Tappeiner</cp:lastModifiedBy>
  <cp:revision>2</cp:revision>
  <cp:lastPrinted>2022-08-08T10:33:00Z</cp:lastPrinted>
  <dcterms:created xsi:type="dcterms:W3CDTF">2022-08-10T06:29:00Z</dcterms:created>
  <dcterms:modified xsi:type="dcterms:W3CDTF">2022-08-10T06:29:00Z</dcterms:modified>
</cp:coreProperties>
</file>